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13537F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5F2BC" wp14:editId="4D4DD037">
                <wp:simplePos x="0" y="0"/>
                <wp:positionH relativeFrom="column">
                  <wp:posOffset>-260985</wp:posOffset>
                </wp:positionH>
                <wp:positionV relativeFrom="paragraph">
                  <wp:posOffset>133350</wp:posOffset>
                </wp:positionV>
                <wp:extent cx="6060440" cy="6715125"/>
                <wp:effectExtent l="0" t="76200" r="927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6715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26C1" w:rsidRDefault="00AC26C1" w:rsidP="00F6379A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Мониторинг</w:t>
                            </w:r>
                          </w:p>
                          <w:p w:rsidR="00AC26C1" w:rsidRPr="006441BE" w:rsidRDefault="00AC26C1" w:rsidP="00F6379A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р</w:t>
                            </w:r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езультат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ов</w:t>
                            </w:r>
                            <w:proofErr w:type="gramEnd"/>
                          </w:p>
                          <w:p w:rsidR="00AC26C1" w:rsidRDefault="00AC26C1" w:rsidP="00F6379A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годовых</w:t>
                            </w:r>
                            <w:proofErr w:type="gramEnd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AC26C1" w:rsidRPr="006441BE" w:rsidRDefault="00AC26C1" w:rsidP="00F6379A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контрольных</w:t>
                            </w:r>
                            <w:proofErr w:type="gramEnd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работ</w:t>
                            </w:r>
                          </w:p>
                          <w:p w:rsidR="00AC26C1" w:rsidRPr="006441BE" w:rsidRDefault="00AC26C1" w:rsidP="00F6379A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общеобразовательных</w:t>
                            </w:r>
                            <w:proofErr w:type="gramEnd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AC26C1" w:rsidRPr="006441BE" w:rsidRDefault="00AC26C1" w:rsidP="00F6379A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школ</w:t>
                            </w:r>
                            <w:proofErr w:type="gramEnd"/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г.Тейково</w:t>
                            </w:r>
                          </w:p>
                          <w:p w:rsidR="00AC26C1" w:rsidRPr="006441BE" w:rsidRDefault="00AC26C1" w:rsidP="00F6379A">
                            <w:pPr>
                              <w:spacing w:line="360" w:lineRule="auto"/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2012-</w:t>
                            </w:r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201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</w:t>
                            </w:r>
                            <w:r w:rsidRPr="006441BE">
                              <w:rPr>
                                <w:b/>
                                <w:i/>
                                <w:color w:val="0000FF"/>
                                <w:sz w:val="80"/>
                                <w:szCs w:val="8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5F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10.5pt;width:477.2pt;height:5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6pt,-6pt"/>
                <v:textbox>
                  <w:txbxContent>
                    <w:p w:rsidR="00AC26C1" w:rsidRDefault="00AC26C1" w:rsidP="00F6379A">
                      <w:pPr>
                        <w:spacing w:line="360" w:lineRule="auto"/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Мониторинг</w:t>
                      </w:r>
                    </w:p>
                    <w:p w:rsidR="00AC26C1" w:rsidRPr="006441BE" w:rsidRDefault="00AC26C1" w:rsidP="00F6379A">
                      <w:pPr>
                        <w:spacing w:line="360" w:lineRule="auto"/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р</w:t>
                      </w:r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езультат</w:t>
                      </w:r>
                      <w:r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ов</w:t>
                      </w:r>
                      <w:proofErr w:type="gramEnd"/>
                    </w:p>
                    <w:p w:rsidR="00AC26C1" w:rsidRDefault="00AC26C1" w:rsidP="00F6379A">
                      <w:pPr>
                        <w:spacing w:line="360" w:lineRule="auto"/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годовых</w:t>
                      </w:r>
                      <w:proofErr w:type="gramEnd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:rsidR="00AC26C1" w:rsidRPr="006441BE" w:rsidRDefault="00AC26C1" w:rsidP="00F6379A">
                      <w:pPr>
                        <w:spacing w:line="360" w:lineRule="auto"/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контрольных</w:t>
                      </w:r>
                      <w:proofErr w:type="gramEnd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работ</w:t>
                      </w:r>
                    </w:p>
                    <w:p w:rsidR="00AC26C1" w:rsidRPr="006441BE" w:rsidRDefault="00AC26C1" w:rsidP="00F6379A">
                      <w:pPr>
                        <w:spacing w:line="360" w:lineRule="auto"/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общеобразовательных</w:t>
                      </w:r>
                      <w:proofErr w:type="gramEnd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:rsidR="00AC26C1" w:rsidRPr="006441BE" w:rsidRDefault="00AC26C1" w:rsidP="00F6379A">
                      <w:pPr>
                        <w:spacing w:line="360" w:lineRule="auto"/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школ</w:t>
                      </w:r>
                      <w:proofErr w:type="gramEnd"/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г.Тейково</w:t>
                      </w:r>
                    </w:p>
                    <w:p w:rsidR="00AC26C1" w:rsidRPr="006441BE" w:rsidRDefault="00AC26C1" w:rsidP="00F6379A">
                      <w:pPr>
                        <w:spacing w:line="360" w:lineRule="auto"/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в</w:t>
                      </w:r>
                      <w:proofErr w:type="gramEnd"/>
                      <w:r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2012-</w:t>
                      </w:r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201</w:t>
                      </w:r>
                      <w:r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3</w:t>
                      </w:r>
                      <w:r w:rsidRPr="006441BE">
                        <w:rPr>
                          <w:b/>
                          <w:i/>
                          <w:color w:val="0000FF"/>
                          <w:sz w:val="80"/>
                          <w:szCs w:val="8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учебном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  <w:rPr>
          <w:noProof/>
          <w:lang w:eastAsia="ru-RU"/>
        </w:rPr>
      </w:pPr>
    </w:p>
    <w:p w:rsidR="00E75D20" w:rsidRPr="004E29D2" w:rsidRDefault="00E75D20" w:rsidP="00866BB8">
      <w:pPr>
        <w:jc w:val="both"/>
        <w:rPr>
          <w:noProof/>
          <w:lang w:eastAsia="ru-RU"/>
        </w:rPr>
      </w:pPr>
    </w:p>
    <w:p w:rsidR="00E75D20" w:rsidRDefault="00E75D20" w:rsidP="00866BB8">
      <w:pPr>
        <w:jc w:val="both"/>
      </w:pPr>
    </w:p>
    <w:p w:rsidR="00743858" w:rsidRDefault="00743858" w:rsidP="00F14AB0">
      <w:pPr>
        <w:rPr>
          <w:rFonts w:eastAsia="Times New Roman"/>
          <w:b/>
          <w:color w:val="000099"/>
          <w:sz w:val="32"/>
          <w:szCs w:val="32"/>
          <w:lang w:eastAsia="ru-RU"/>
        </w:rPr>
        <w:sectPr w:rsidR="00743858" w:rsidSect="00743858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4AB0" w:rsidRPr="00F14AB0" w:rsidRDefault="00F14AB0" w:rsidP="00F14AB0">
      <w:pPr>
        <w:rPr>
          <w:rFonts w:eastAsia="Times New Roman"/>
          <w:b/>
          <w:bCs/>
          <w:color w:val="000099"/>
          <w:sz w:val="32"/>
          <w:szCs w:val="32"/>
          <w:lang w:eastAsia="ru-RU"/>
        </w:rPr>
      </w:pP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lastRenderedPageBreak/>
        <w:t>Сводные результаты г</w:t>
      </w:r>
      <w:r w:rsidR="003C7F5B">
        <w:rPr>
          <w:rFonts w:eastAsia="Times New Roman"/>
          <w:b/>
          <w:color w:val="000099"/>
          <w:sz w:val="32"/>
          <w:szCs w:val="32"/>
          <w:lang w:eastAsia="ru-RU"/>
        </w:rPr>
        <w:t>одовых контрольных работ за 2012</w:t>
      </w: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t xml:space="preserve"> - 201</w:t>
      </w:r>
      <w:r w:rsidR="003C7F5B">
        <w:rPr>
          <w:rFonts w:eastAsia="Times New Roman"/>
          <w:b/>
          <w:color w:val="000099"/>
          <w:sz w:val="32"/>
          <w:szCs w:val="32"/>
          <w:lang w:eastAsia="ru-RU"/>
        </w:rPr>
        <w:t>3</w:t>
      </w: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t xml:space="preserve"> уч</w:t>
      </w:r>
      <w:r w:rsidR="0013537F">
        <w:rPr>
          <w:rFonts w:eastAsia="Times New Roman"/>
          <w:b/>
          <w:color w:val="000099"/>
          <w:sz w:val="32"/>
          <w:szCs w:val="32"/>
          <w:lang w:eastAsia="ru-RU"/>
        </w:rPr>
        <w:t>ебн</w:t>
      </w:r>
      <w:r w:rsidR="00FA0476">
        <w:rPr>
          <w:rFonts w:eastAsia="Times New Roman"/>
          <w:b/>
          <w:color w:val="000099"/>
          <w:sz w:val="32"/>
          <w:szCs w:val="32"/>
          <w:lang w:eastAsia="ru-RU"/>
        </w:rPr>
        <w:t>ый год</w:t>
      </w: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t xml:space="preserve"> </w:t>
      </w:r>
    </w:p>
    <w:p w:rsidR="00F14AB0" w:rsidRPr="00F14AB0" w:rsidRDefault="00F14AB0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  <w:proofErr w:type="gramStart"/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t>в</w:t>
      </w:r>
      <w:proofErr w:type="gramEnd"/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t xml:space="preserve"> </w:t>
      </w:r>
      <w:r w:rsidR="00FA0476">
        <w:rPr>
          <w:rFonts w:eastAsia="Times New Roman"/>
          <w:b/>
          <w:color w:val="000099"/>
          <w:sz w:val="32"/>
          <w:szCs w:val="32"/>
          <w:lang w:eastAsia="ru-RU"/>
        </w:rPr>
        <w:t>4</w:t>
      </w: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t xml:space="preserve">, </w:t>
      </w:r>
      <w:r w:rsidR="00FA0476">
        <w:rPr>
          <w:rFonts w:eastAsia="Times New Roman"/>
          <w:b/>
          <w:color w:val="000099"/>
          <w:sz w:val="32"/>
          <w:szCs w:val="32"/>
          <w:lang w:eastAsia="ru-RU"/>
        </w:rPr>
        <w:t>9</w:t>
      </w: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t>, 11 классах</w:t>
      </w:r>
      <w:r w:rsidR="0013537F">
        <w:rPr>
          <w:rFonts w:eastAsia="Times New Roman"/>
          <w:b/>
          <w:color w:val="000099"/>
          <w:sz w:val="32"/>
          <w:szCs w:val="32"/>
          <w:lang w:eastAsia="ru-RU"/>
        </w:rPr>
        <w:t xml:space="preserve"> по русскому языку и математике</w:t>
      </w:r>
    </w:p>
    <w:p w:rsidR="00F14AB0" w:rsidRDefault="00F14AB0" w:rsidP="00F14AB0">
      <w:pPr>
        <w:rPr>
          <w:rFonts w:eastAsia="Times New Roman"/>
          <w:color w:val="000099"/>
          <w:sz w:val="32"/>
          <w:szCs w:val="32"/>
          <w:lang w:eastAsia="ru-RU"/>
        </w:rPr>
      </w:pPr>
    </w:p>
    <w:tbl>
      <w:tblPr>
        <w:tblW w:w="15738" w:type="dxa"/>
        <w:tblLook w:val="04A0" w:firstRow="1" w:lastRow="0" w:firstColumn="1" w:lastColumn="0" w:noHBand="0" w:noVBand="1"/>
      </w:tblPr>
      <w:tblGrid>
        <w:gridCol w:w="1416"/>
        <w:gridCol w:w="1744"/>
        <w:gridCol w:w="927"/>
        <w:gridCol w:w="1411"/>
        <w:gridCol w:w="1478"/>
        <w:gridCol w:w="1478"/>
        <w:gridCol w:w="738"/>
        <w:gridCol w:w="1083"/>
        <w:gridCol w:w="738"/>
        <w:gridCol w:w="1083"/>
        <w:gridCol w:w="738"/>
        <w:gridCol w:w="1083"/>
        <w:gridCol w:w="738"/>
        <w:gridCol w:w="1083"/>
      </w:tblGrid>
      <w:tr w:rsidR="0076231D" w:rsidRPr="0076231D" w:rsidTr="0076231D">
        <w:trPr>
          <w:trHeight w:val="391"/>
        </w:trPr>
        <w:tc>
          <w:tcPr>
            <w:tcW w:w="1416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44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7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1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8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8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84" w:type="dxa"/>
            <w:gridSpan w:val="8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С работой справились</w:t>
            </w:r>
          </w:p>
        </w:tc>
      </w:tr>
      <w:tr w:rsidR="0076231D" w:rsidRPr="0076231D" w:rsidTr="0076231D">
        <w:trPr>
          <w:trHeight w:val="767"/>
        </w:trPr>
        <w:tc>
          <w:tcPr>
            <w:tcW w:w="1416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учащихся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учащихся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учащихся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284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выпол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-нявших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выпол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-нявших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21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21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21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«2»</w:t>
            </w:r>
          </w:p>
        </w:tc>
      </w:tr>
      <w:tr w:rsidR="0076231D" w:rsidRPr="0076231D" w:rsidTr="0076231D">
        <w:trPr>
          <w:trHeight w:val="406"/>
        </w:trPr>
        <w:tc>
          <w:tcPr>
            <w:tcW w:w="1416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работу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работу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кол</w:t>
            </w:r>
            <w:proofErr w:type="gramEnd"/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96,23%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15,69%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31,37%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39,22%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13,73%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39,74%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29,49%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29,49%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1,28%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26,83%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41,46%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31,71%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21,43%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53,57%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93,90%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23,38%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5,19%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97,74%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26,40%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35,64%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33,99%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3,96%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88,89%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8,33%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54,17%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12,50%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МСОШ №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98,53%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29,85%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37,31%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26,87%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5,97%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93,18%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34,15%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48,78%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17,07%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19,05%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38,10%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9,52%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95,65%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4,55%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40,91%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54,55%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93,56%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21,10%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42,20%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31,65%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5,05%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3,70%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51,85%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97,87%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32,61%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28,26%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39,13%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40,74%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40,74%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18,52%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12,77%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36,17%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46,81%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4,26%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97,73%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18,60%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32,56%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48,84%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98,96%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21,58%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36,32%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41,05%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1,05%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92,45%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51,02%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18,37%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22,45%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8,16%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МСОШ №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98,72%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55,84%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23,38%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18,18%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2,60%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95,12%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48,72%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25,64%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25,64%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98,21%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27,27%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32,73%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98,78%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29,63%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3,70%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97,10%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48,17%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25,25%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23,59%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2,99%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96,30%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3,85%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61,54%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30,77%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3,85%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95,59%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9,23%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33,85%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18,46%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93,18%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2,44%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39,02%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53,66%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4,88%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89,58%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9,30%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23,26%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39,53%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27,91%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93,48%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2,33%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32,56%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55,81%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9,30%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93,56%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5,96%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35,78%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44,04%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14,22%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40,74%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44,44%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3,70%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МСОШ № 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25,53%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40,43%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29,79%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4,26%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Гимназия № 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40,74%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37,04%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97,87%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13,04%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15,22%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58,70%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13,04%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МСОШ № 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97,73%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13,95%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34,88%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51,16%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76231D" w:rsidRPr="0076231D" w:rsidTr="0076231D">
        <w:trPr>
          <w:trHeight w:val="782"/>
        </w:trPr>
        <w:tc>
          <w:tcPr>
            <w:tcW w:w="14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98,96%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17,37%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33,16%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44,74%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76231D" w:rsidRPr="0076231D" w:rsidRDefault="0076231D" w:rsidP="00AC26C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62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4,74%</w:t>
            </w:r>
          </w:p>
        </w:tc>
      </w:tr>
    </w:tbl>
    <w:p w:rsidR="00B41A1C" w:rsidRDefault="00B41A1C" w:rsidP="00F14AB0"/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F14AB0">
      <w:pPr>
        <w:rPr>
          <w:rFonts w:eastAsia="Times New Roman"/>
          <w:b/>
          <w:color w:val="000099"/>
          <w:sz w:val="32"/>
          <w:szCs w:val="32"/>
          <w:lang w:eastAsia="ru-RU"/>
        </w:rPr>
      </w:pP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lastRenderedPageBreak/>
        <w:t>Сводные результаты</w:t>
      </w:r>
      <w:r>
        <w:rPr>
          <w:rFonts w:eastAsia="Times New Roman"/>
          <w:b/>
          <w:color w:val="000099"/>
          <w:sz w:val="32"/>
          <w:szCs w:val="32"/>
          <w:lang w:eastAsia="ru-RU"/>
        </w:rPr>
        <w:t xml:space="preserve"> проведения итоговой диагностической работы для учащихся 1 классов </w:t>
      </w:r>
    </w:p>
    <w:p w:rsidR="00B41A1C" w:rsidRDefault="00B41A1C" w:rsidP="00F14AB0">
      <w:proofErr w:type="gramStart"/>
      <w:r>
        <w:rPr>
          <w:rFonts w:eastAsia="Times New Roman"/>
          <w:b/>
          <w:color w:val="000099"/>
          <w:sz w:val="32"/>
          <w:szCs w:val="32"/>
          <w:lang w:eastAsia="ru-RU"/>
        </w:rPr>
        <w:t>за</w:t>
      </w:r>
      <w:proofErr w:type="gramEnd"/>
      <w:r>
        <w:rPr>
          <w:rFonts w:eastAsia="Times New Roman"/>
          <w:b/>
          <w:color w:val="000099"/>
          <w:sz w:val="32"/>
          <w:szCs w:val="32"/>
          <w:lang w:eastAsia="ru-RU"/>
        </w:rPr>
        <w:t xml:space="preserve"> 2013-2014 учебный год.</w:t>
      </w:r>
    </w:p>
    <w:p w:rsidR="00B41A1C" w:rsidRDefault="00B41A1C" w:rsidP="00B41A1C">
      <w:pPr>
        <w:tabs>
          <w:tab w:val="left" w:pos="375"/>
          <w:tab w:val="center" w:pos="7699"/>
        </w:tabs>
        <w:jc w:val="left"/>
      </w:pPr>
      <w:r>
        <w:tab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728"/>
        <w:gridCol w:w="521"/>
        <w:gridCol w:w="725"/>
        <w:gridCol w:w="959"/>
        <w:gridCol w:w="959"/>
        <w:gridCol w:w="440"/>
        <w:gridCol w:w="624"/>
        <w:gridCol w:w="440"/>
        <w:gridCol w:w="624"/>
        <w:gridCol w:w="440"/>
        <w:gridCol w:w="567"/>
        <w:gridCol w:w="440"/>
        <w:gridCol w:w="624"/>
        <w:gridCol w:w="440"/>
        <w:gridCol w:w="624"/>
        <w:gridCol w:w="440"/>
        <w:gridCol w:w="624"/>
        <w:gridCol w:w="440"/>
        <w:gridCol w:w="624"/>
        <w:gridCol w:w="440"/>
        <w:gridCol w:w="624"/>
        <w:gridCol w:w="440"/>
        <w:gridCol w:w="624"/>
        <w:gridCol w:w="440"/>
        <w:gridCol w:w="567"/>
        <w:gridCol w:w="440"/>
        <w:gridCol w:w="510"/>
      </w:tblGrid>
      <w:tr w:rsidR="00B41A1C" w:rsidRPr="00B41A1C" w:rsidTr="00B41A1C">
        <w:trPr>
          <w:trHeight w:val="390"/>
        </w:trPr>
        <w:tc>
          <w:tcPr>
            <w:tcW w:w="1287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099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8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Кол-во учащихся всего</w:t>
            </w:r>
          </w:p>
        </w:tc>
        <w:tc>
          <w:tcPr>
            <w:tcW w:w="1860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Кол-во учащихся, выполнявших работу</w:t>
            </w:r>
          </w:p>
        </w:tc>
        <w:tc>
          <w:tcPr>
            <w:tcW w:w="1860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 учащихся, выполнявших работу</w:t>
            </w:r>
          </w:p>
        </w:tc>
        <w:tc>
          <w:tcPr>
            <w:tcW w:w="17721" w:type="dxa"/>
            <w:gridSpan w:val="16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Набравших за задание, баллы</w:t>
            </w:r>
          </w:p>
        </w:tc>
        <w:tc>
          <w:tcPr>
            <w:tcW w:w="6541" w:type="dxa"/>
            <w:gridSpan w:val="6"/>
            <w:vMerge w:val="restart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Набравших за работу, баллы</w:t>
            </w:r>
          </w:p>
        </w:tc>
      </w:tr>
      <w:tr w:rsidR="00B41A1C" w:rsidRPr="00B41A1C" w:rsidTr="00B41A1C">
        <w:trPr>
          <w:trHeight w:val="615"/>
        </w:trPr>
        <w:tc>
          <w:tcPr>
            <w:tcW w:w="128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7721" w:type="dxa"/>
            <w:gridSpan w:val="16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541" w:type="dxa"/>
            <w:gridSpan w:val="6"/>
            <w:vMerge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</w:tr>
      <w:tr w:rsidR="00B41A1C" w:rsidRPr="00B41A1C" w:rsidTr="00B41A1C">
        <w:trPr>
          <w:trHeight w:val="615"/>
        </w:trPr>
        <w:tc>
          <w:tcPr>
            <w:tcW w:w="128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№5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№6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№7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№8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15 - 16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7 и менее</w:t>
            </w:r>
          </w:p>
        </w:tc>
      </w:tr>
      <w:tr w:rsidR="00B41A1C" w:rsidRPr="00B41A1C" w:rsidTr="00B41A1C">
        <w:trPr>
          <w:trHeight w:val="630"/>
        </w:trPr>
        <w:tc>
          <w:tcPr>
            <w:tcW w:w="128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32,26%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32,89%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Гимназия № 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35,71%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28,30%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93,33%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93,33%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86,67%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73,33%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26,67%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36,76%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B41A1C" w:rsidRPr="00B41A1C" w:rsidTr="00B41A1C">
        <w:trPr>
          <w:trHeight w:val="405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33,56%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</w:tbl>
    <w:p w:rsidR="00B41A1C" w:rsidRDefault="00B41A1C" w:rsidP="00B41A1C">
      <w:pPr>
        <w:tabs>
          <w:tab w:val="left" w:pos="375"/>
          <w:tab w:val="center" w:pos="7699"/>
        </w:tabs>
        <w:jc w:val="left"/>
      </w:pPr>
      <w:r>
        <w:tab/>
      </w:r>
    </w:p>
    <w:p w:rsidR="00B41A1C" w:rsidRDefault="00B41A1C" w:rsidP="00B41A1C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B41A1C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B41A1C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B41A1C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B41A1C">
      <w:pPr>
        <w:rPr>
          <w:rFonts w:eastAsia="Times New Roman"/>
          <w:b/>
          <w:color w:val="000099"/>
          <w:sz w:val="32"/>
          <w:szCs w:val="32"/>
          <w:lang w:eastAsia="ru-RU"/>
        </w:rPr>
      </w:pPr>
    </w:p>
    <w:p w:rsidR="00B41A1C" w:rsidRDefault="00B41A1C" w:rsidP="00B41A1C">
      <w:pPr>
        <w:rPr>
          <w:rFonts w:eastAsia="Times New Roman"/>
          <w:b/>
          <w:color w:val="000099"/>
          <w:sz w:val="32"/>
          <w:szCs w:val="32"/>
          <w:lang w:eastAsia="ru-RU"/>
        </w:rPr>
      </w:pPr>
      <w:r w:rsidRPr="00F14AB0">
        <w:rPr>
          <w:rFonts w:eastAsia="Times New Roman"/>
          <w:b/>
          <w:color w:val="000099"/>
          <w:sz w:val="32"/>
          <w:szCs w:val="32"/>
          <w:lang w:eastAsia="ru-RU"/>
        </w:rPr>
        <w:lastRenderedPageBreak/>
        <w:t>Сводные результаты</w:t>
      </w:r>
      <w:r>
        <w:rPr>
          <w:rFonts w:eastAsia="Times New Roman"/>
          <w:b/>
          <w:color w:val="000099"/>
          <w:sz w:val="32"/>
          <w:szCs w:val="32"/>
          <w:lang w:eastAsia="ru-RU"/>
        </w:rPr>
        <w:t xml:space="preserve"> проведения итоговой диагностической работы для учащихся 2 классов </w:t>
      </w:r>
    </w:p>
    <w:p w:rsidR="00B41A1C" w:rsidRDefault="00B41A1C" w:rsidP="00B41A1C">
      <w:proofErr w:type="gramStart"/>
      <w:r>
        <w:rPr>
          <w:rFonts w:eastAsia="Times New Roman"/>
          <w:b/>
          <w:color w:val="000099"/>
          <w:sz w:val="32"/>
          <w:szCs w:val="32"/>
          <w:lang w:eastAsia="ru-RU"/>
        </w:rPr>
        <w:t>за</w:t>
      </w:r>
      <w:proofErr w:type="gramEnd"/>
      <w:r>
        <w:rPr>
          <w:rFonts w:eastAsia="Times New Roman"/>
          <w:b/>
          <w:color w:val="000099"/>
          <w:sz w:val="32"/>
          <w:szCs w:val="32"/>
          <w:lang w:eastAsia="ru-RU"/>
        </w:rPr>
        <w:t xml:space="preserve"> 2013-2014 учебный год.</w:t>
      </w:r>
    </w:p>
    <w:p w:rsidR="00B41A1C" w:rsidRDefault="00B41A1C" w:rsidP="00B41A1C"/>
    <w:tbl>
      <w:tblPr>
        <w:tblW w:w="15309" w:type="dxa"/>
        <w:tblLook w:val="04A0" w:firstRow="1" w:lastRow="0" w:firstColumn="1" w:lastColumn="0" w:noHBand="0" w:noVBand="1"/>
      </w:tblPr>
      <w:tblGrid>
        <w:gridCol w:w="792"/>
        <w:gridCol w:w="560"/>
        <w:gridCol w:w="790"/>
        <w:gridCol w:w="1053"/>
        <w:gridCol w:w="1053"/>
        <w:gridCol w:w="469"/>
        <w:gridCol w:w="675"/>
        <w:gridCol w:w="469"/>
        <w:gridCol w:w="675"/>
        <w:gridCol w:w="469"/>
        <w:gridCol w:w="611"/>
        <w:gridCol w:w="469"/>
        <w:gridCol w:w="675"/>
        <w:gridCol w:w="469"/>
        <w:gridCol w:w="675"/>
        <w:gridCol w:w="469"/>
        <w:gridCol w:w="675"/>
        <w:gridCol w:w="469"/>
        <w:gridCol w:w="675"/>
        <w:gridCol w:w="469"/>
        <w:gridCol w:w="611"/>
        <w:gridCol w:w="469"/>
        <w:gridCol w:w="547"/>
        <w:gridCol w:w="469"/>
        <w:gridCol w:w="611"/>
      </w:tblGrid>
      <w:tr w:rsidR="00B41A1C" w:rsidRPr="00B41A1C" w:rsidTr="00B41A1C">
        <w:trPr>
          <w:trHeight w:val="390"/>
        </w:trPr>
        <w:tc>
          <w:tcPr>
            <w:tcW w:w="1287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130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8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Кол-во учащихся всего</w:t>
            </w:r>
          </w:p>
        </w:tc>
        <w:tc>
          <w:tcPr>
            <w:tcW w:w="1860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Кол-во учащихся, выполнявших работу</w:t>
            </w:r>
          </w:p>
        </w:tc>
        <w:tc>
          <w:tcPr>
            <w:tcW w:w="1860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 учащихся, выполнявших работу</w:t>
            </w:r>
          </w:p>
        </w:tc>
        <w:tc>
          <w:tcPr>
            <w:tcW w:w="15923" w:type="dxa"/>
            <w:gridSpan w:val="14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Набравших за задание, баллы</w:t>
            </w:r>
          </w:p>
        </w:tc>
        <w:tc>
          <w:tcPr>
            <w:tcW w:w="6718" w:type="dxa"/>
            <w:gridSpan w:val="6"/>
            <w:vMerge w:val="restart"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Набравших за работу, баллы</w:t>
            </w:r>
          </w:p>
        </w:tc>
      </w:tr>
      <w:tr w:rsidR="00B41A1C" w:rsidRPr="00B41A1C" w:rsidTr="00B41A1C">
        <w:trPr>
          <w:trHeight w:val="795"/>
        </w:trPr>
        <w:tc>
          <w:tcPr>
            <w:tcW w:w="128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5923" w:type="dxa"/>
            <w:gridSpan w:val="14"/>
            <w:vMerge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6718" w:type="dxa"/>
            <w:gridSpan w:val="6"/>
            <w:vMerge/>
            <w:tcBorders>
              <w:top w:val="single" w:sz="8" w:space="0" w:color="0000FF"/>
              <w:left w:val="single" w:sz="12" w:space="0" w:color="0000FF"/>
              <w:bottom w:val="single" w:sz="8" w:space="0" w:color="0000FF"/>
              <w:right w:val="single" w:sz="8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</w:tr>
      <w:tr w:rsidR="00B41A1C" w:rsidRPr="00B41A1C" w:rsidTr="00B41A1C">
        <w:trPr>
          <w:trHeight w:val="705"/>
        </w:trPr>
        <w:tc>
          <w:tcPr>
            <w:tcW w:w="128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№6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№7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15 - 14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8 - 13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7 и менее</w:t>
            </w:r>
          </w:p>
        </w:tc>
      </w:tr>
      <w:tr w:rsidR="00B41A1C" w:rsidRPr="00B41A1C" w:rsidTr="00B41A1C">
        <w:trPr>
          <w:trHeight w:val="630"/>
        </w:trPr>
        <w:tc>
          <w:tcPr>
            <w:tcW w:w="1287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B41A1C" w:rsidRPr="00B41A1C" w:rsidRDefault="00B41A1C" w:rsidP="00B41A1C">
            <w:pPr>
              <w:jc w:val="left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proofErr w:type="gramStart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кол</w:t>
            </w:r>
            <w:proofErr w:type="gramEnd"/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28,30%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86,67%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93,33%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93,33%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93,33%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6,67%</w:t>
            </w:r>
          </w:p>
        </w:tc>
      </w:tr>
      <w:tr w:rsidR="00B41A1C" w:rsidRPr="00B41A1C" w:rsidTr="00B41A1C">
        <w:trPr>
          <w:trHeight w:val="405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30,61%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96,67%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93,33%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86,67%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86,67%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20,00%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Гимназия № 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31,25%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40,00%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26,67%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66,67%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66,67%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DBE5F1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33,33%</w:t>
            </w:r>
          </w:p>
        </w:tc>
      </w:tr>
      <w:tr w:rsidR="00B41A1C" w:rsidRPr="00B41A1C" w:rsidTr="00B41A1C">
        <w:trPr>
          <w:trHeight w:val="780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МСОШ № 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37,74%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5,00%</w:t>
            </w:r>
          </w:p>
        </w:tc>
      </w:tr>
      <w:tr w:rsidR="00B41A1C" w:rsidRPr="00B41A1C" w:rsidTr="00B41A1C">
        <w:trPr>
          <w:trHeight w:val="405"/>
        </w:trPr>
        <w:tc>
          <w:tcPr>
            <w:tcW w:w="128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000000" w:fill="4F81BD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31,45%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shd w:val="clear" w:color="000000" w:fill="B8CCE4"/>
            <w:vAlign w:val="center"/>
            <w:hideMark/>
          </w:tcPr>
          <w:p w:rsidR="00B41A1C" w:rsidRPr="00B41A1C" w:rsidRDefault="00B41A1C" w:rsidP="00B41A1C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41A1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21,00%</w:t>
            </w:r>
          </w:p>
        </w:tc>
      </w:tr>
    </w:tbl>
    <w:p w:rsidR="00B41A1C" w:rsidRPr="00B41A1C" w:rsidRDefault="00B41A1C" w:rsidP="00B41A1C">
      <w:pPr>
        <w:sectPr w:rsidR="00B41A1C" w:rsidRPr="00B41A1C" w:rsidSect="003C7F5B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5D22FF" w:rsidRDefault="00D44380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7EDB400D" wp14:editId="3C351F25">
            <wp:simplePos x="0" y="0"/>
            <wp:positionH relativeFrom="margin">
              <wp:posOffset>-242570</wp:posOffset>
            </wp:positionH>
            <wp:positionV relativeFrom="paragraph">
              <wp:posOffset>290830</wp:posOffset>
            </wp:positionV>
            <wp:extent cx="10125075" cy="5981700"/>
            <wp:effectExtent l="0" t="0" r="9525" b="0"/>
            <wp:wrapThrough wrapText="bothSides">
              <wp:wrapPolygon edited="0">
                <wp:start x="0" y="0"/>
                <wp:lineTo x="0" y="21531"/>
                <wp:lineTo x="21580" y="21531"/>
                <wp:lineTo x="2158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FF" w:rsidRDefault="00F7496A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058400" cy="6172200"/>
            <wp:effectExtent l="0" t="0" r="0" b="0"/>
            <wp:wrapThrough wrapText="bothSides">
              <wp:wrapPolygon edited="0">
                <wp:start x="0" y="0"/>
                <wp:lineTo x="0" y="21533"/>
                <wp:lineTo x="21559" y="21533"/>
                <wp:lineTo x="21559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2FF" w:rsidRDefault="005F4616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0" cy="6305550"/>
            <wp:effectExtent l="0" t="0" r="0" b="0"/>
            <wp:wrapThrough wrapText="bothSides">
              <wp:wrapPolygon edited="0">
                <wp:start x="0" y="0"/>
                <wp:lineTo x="0" y="21535"/>
                <wp:lineTo x="21559" y="21535"/>
                <wp:lineTo x="21559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FF" w:rsidRDefault="005F4616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2540</wp:posOffset>
            </wp:positionV>
            <wp:extent cx="10106025" cy="6181725"/>
            <wp:effectExtent l="0" t="0" r="9525" b="9525"/>
            <wp:wrapThrough wrapText="bothSides">
              <wp:wrapPolygon edited="0">
                <wp:start x="0" y="0"/>
                <wp:lineTo x="0" y="21567"/>
                <wp:lineTo x="21580" y="21567"/>
                <wp:lineTo x="21580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FF" w:rsidRDefault="005F4616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25050" cy="6276975"/>
            <wp:effectExtent l="0" t="0" r="0" b="9525"/>
            <wp:wrapThrough wrapText="bothSides">
              <wp:wrapPolygon edited="0">
                <wp:start x="0" y="0"/>
                <wp:lineTo x="0" y="21567"/>
                <wp:lineTo x="21559" y="21567"/>
                <wp:lineTo x="21559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F3" w:rsidRDefault="002620F3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872" behindDoc="0" locked="0" layoutInCell="1" allowOverlap="1" wp14:anchorId="0106EC97" wp14:editId="01AEFFB4">
            <wp:simplePos x="0" y="0"/>
            <wp:positionH relativeFrom="margin">
              <wp:posOffset>-80645</wp:posOffset>
            </wp:positionH>
            <wp:positionV relativeFrom="paragraph">
              <wp:posOffset>101600</wp:posOffset>
            </wp:positionV>
            <wp:extent cx="9944100" cy="6343650"/>
            <wp:effectExtent l="0" t="0" r="0" b="0"/>
            <wp:wrapThrough wrapText="bothSides">
              <wp:wrapPolygon edited="0">
                <wp:start x="0" y="0"/>
                <wp:lineTo x="0" y="21535"/>
                <wp:lineTo x="21559" y="21535"/>
                <wp:lineTo x="21559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F3" w:rsidRDefault="002620F3" w:rsidP="00866BB8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0" cy="6486525"/>
            <wp:effectExtent l="0" t="0" r="0" b="9525"/>
            <wp:wrapThrough wrapText="bothSides">
              <wp:wrapPolygon edited="0">
                <wp:start x="0" y="0"/>
                <wp:lineTo x="0" y="21568"/>
                <wp:lineTo x="21558" y="21568"/>
                <wp:lineTo x="21558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80" w:rsidRDefault="002620F3" w:rsidP="00866BB8">
      <w:pPr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2540</wp:posOffset>
            </wp:positionV>
            <wp:extent cx="9877425" cy="6419850"/>
            <wp:effectExtent l="0" t="0" r="9525" b="0"/>
            <wp:wrapThrough wrapText="bothSides">
              <wp:wrapPolygon edited="0">
                <wp:start x="0" y="0"/>
                <wp:lineTo x="0" y="21536"/>
                <wp:lineTo x="21579" y="21536"/>
                <wp:lineTo x="21579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4380" w:rsidSect="00D44380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B3" w:rsidRDefault="00CA4DB3" w:rsidP="00E75D20">
      <w:r>
        <w:separator/>
      </w:r>
    </w:p>
  </w:endnote>
  <w:endnote w:type="continuationSeparator" w:id="0">
    <w:p w:rsidR="00CA4DB3" w:rsidRDefault="00CA4DB3" w:rsidP="00E7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B3" w:rsidRDefault="00CA4DB3" w:rsidP="00E75D20">
      <w:r>
        <w:separator/>
      </w:r>
    </w:p>
  </w:footnote>
  <w:footnote w:type="continuationSeparator" w:id="0">
    <w:p w:rsidR="00CA4DB3" w:rsidRDefault="00CA4DB3" w:rsidP="00E7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C1" w:rsidRDefault="00CA4DB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360" o:spid="_x0000_s2050" type="#_x0000_t75" style="position:absolute;left:0;text-align:left;margin-left:0;margin-top:0;width:880pt;height:680pt;z-index:-251657216;mso-position-horizontal:center;mso-position-horizontal-relative:margin;mso-position-vertical:center;mso-position-vertical-relative:margin" o:allowincell="f">
          <v:imagedata r:id="rId1" o:title="bg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C1" w:rsidRDefault="00CA4DB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361" o:spid="_x0000_s2051" type="#_x0000_t75" style="position:absolute;left:0;text-align:left;margin-left:0;margin-top:0;width:880pt;height:680pt;z-index:-251656192;mso-position-horizontal:center;mso-position-horizontal-relative:margin;mso-position-vertical:center;mso-position-vertical-relative:margin" o:allowincell="f">
          <v:imagedata r:id="rId1" o:title="bg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C1" w:rsidRDefault="00CA4DB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4359" o:spid="_x0000_s2049" type="#_x0000_t75" style="position:absolute;left:0;text-align:left;margin-left:0;margin-top:0;width:880pt;height:680pt;z-index:-251658240;mso-position-horizontal:center;mso-position-horizontal-relative:margin;mso-position-vertical:center;mso-position-vertical-relative:margin" o:allowincell="f">
          <v:imagedata r:id="rId1" o:title="bg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B8"/>
    <w:rsid w:val="00056F66"/>
    <w:rsid w:val="00071BAD"/>
    <w:rsid w:val="000C1989"/>
    <w:rsid w:val="000C497B"/>
    <w:rsid w:val="000D1F77"/>
    <w:rsid w:val="000E0B15"/>
    <w:rsid w:val="000F4B23"/>
    <w:rsid w:val="0013537F"/>
    <w:rsid w:val="00154870"/>
    <w:rsid w:val="00183D99"/>
    <w:rsid w:val="001C3583"/>
    <w:rsid w:val="001E2A70"/>
    <w:rsid w:val="001F1825"/>
    <w:rsid w:val="001F1E7A"/>
    <w:rsid w:val="002529FC"/>
    <w:rsid w:val="002620F3"/>
    <w:rsid w:val="0028398D"/>
    <w:rsid w:val="00297743"/>
    <w:rsid w:val="002B0F37"/>
    <w:rsid w:val="002B150A"/>
    <w:rsid w:val="002D3759"/>
    <w:rsid w:val="002E3AE5"/>
    <w:rsid w:val="003018E8"/>
    <w:rsid w:val="0037200E"/>
    <w:rsid w:val="003C7F5B"/>
    <w:rsid w:val="004651A5"/>
    <w:rsid w:val="004F02C2"/>
    <w:rsid w:val="00586978"/>
    <w:rsid w:val="00593262"/>
    <w:rsid w:val="005D22FF"/>
    <w:rsid w:val="005E605B"/>
    <w:rsid w:val="005F4616"/>
    <w:rsid w:val="00635D62"/>
    <w:rsid w:val="006441BE"/>
    <w:rsid w:val="00673EC6"/>
    <w:rsid w:val="00690A6E"/>
    <w:rsid w:val="006A1133"/>
    <w:rsid w:val="006B172F"/>
    <w:rsid w:val="006B4EE7"/>
    <w:rsid w:val="00743858"/>
    <w:rsid w:val="0076078C"/>
    <w:rsid w:val="0076231D"/>
    <w:rsid w:val="00781B41"/>
    <w:rsid w:val="007B59A6"/>
    <w:rsid w:val="007B6132"/>
    <w:rsid w:val="007C461B"/>
    <w:rsid w:val="007D19EE"/>
    <w:rsid w:val="008162AA"/>
    <w:rsid w:val="00821CC2"/>
    <w:rsid w:val="0082748F"/>
    <w:rsid w:val="00841A9A"/>
    <w:rsid w:val="008444E3"/>
    <w:rsid w:val="00866BB8"/>
    <w:rsid w:val="00876A7A"/>
    <w:rsid w:val="00880DDB"/>
    <w:rsid w:val="008A78D0"/>
    <w:rsid w:val="00906EF7"/>
    <w:rsid w:val="00907843"/>
    <w:rsid w:val="00952477"/>
    <w:rsid w:val="00961113"/>
    <w:rsid w:val="009C2AF2"/>
    <w:rsid w:val="009D44E0"/>
    <w:rsid w:val="00A23496"/>
    <w:rsid w:val="00A24E96"/>
    <w:rsid w:val="00A80B98"/>
    <w:rsid w:val="00AA6258"/>
    <w:rsid w:val="00AC26C1"/>
    <w:rsid w:val="00AD3B3F"/>
    <w:rsid w:val="00B22B50"/>
    <w:rsid w:val="00B26971"/>
    <w:rsid w:val="00B41A1C"/>
    <w:rsid w:val="00B75A77"/>
    <w:rsid w:val="00C06324"/>
    <w:rsid w:val="00C06546"/>
    <w:rsid w:val="00C76261"/>
    <w:rsid w:val="00C8050A"/>
    <w:rsid w:val="00C90F1F"/>
    <w:rsid w:val="00CA4DB3"/>
    <w:rsid w:val="00CC723D"/>
    <w:rsid w:val="00CD4456"/>
    <w:rsid w:val="00D14C00"/>
    <w:rsid w:val="00D44380"/>
    <w:rsid w:val="00DE5E1E"/>
    <w:rsid w:val="00E023C1"/>
    <w:rsid w:val="00E75D20"/>
    <w:rsid w:val="00ED3142"/>
    <w:rsid w:val="00EE26FB"/>
    <w:rsid w:val="00F126D6"/>
    <w:rsid w:val="00F12D9C"/>
    <w:rsid w:val="00F14AB0"/>
    <w:rsid w:val="00F2021A"/>
    <w:rsid w:val="00F314CF"/>
    <w:rsid w:val="00F31712"/>
    <w:rsid w:val="00F5535D"/>
    <w:rsid w:val="00F617EA"/>
    <w:rsid w:val="00F6379A"/>
    <w:rsid w:val="00F7496A"/>
    <w:rsid w:val="00F91133"/>
    <w:rsid w:val="00FA0476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8B87F0-0A9F-449F-BAF6-B063CB1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77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D20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E75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D20"/>
    <w:rPr>
      <w:sz w:val="28"/>
      <w:szCs w:val="28"/>
      <w:lang w:eastAsia="en-US"/>
    </w:rPr>
  </w:style>
  <w:style w:type="table" w:styleId="-1">
    <w:name w:val="Light Grid Accent 1"/>
    <w:basedOn w:val="a1"/>
    <w:uiPriority w:val="62"/>
    <w:rsid w:val="00D14C0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No Spacing"/>
    <w:uiPriority w:val="1"/>
    <w:qFormat/>
    <w:rsid w:val="00F14AB0"/>
    <w:rPr>
      <w:sz w:val="28"/>
      <w:szCs w:val="22"/>
      <w:lang w:eastAsia="en-US"/>
    </w:rPr>
  </w:style>
  <w:style w:type="table" w:styleId="1-1">
    <w:name w:val="Medium Grid 1 Accent 1"/>
    <w:basedOn w:val="a1"/>
    <w:uiPriority w:val="67"/>
    <w:rsid w:val="00B22B5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1">
    <w:name w:val="Grid Table 5 Dark Accent 1"/>
    <w:basedOn w:val="a1"/>
    <w:uiPriority w:val="50"/>
    <w:rsid w:val="003C7F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76;&#1083;&#1103;%20&#1050;&#1072;&#1084;&#1072;&#1077;&#1074;&#1086;&#1081;\&#1088;&#1077;&#1079;&#1091;&#1083;&#1100;&#1090;&#1072;&#1090;&#1090;&#1099;%20&#1087;&#1086;&#1083;&#1091;&#1075;&#1086;&#1076;&#1086;&#1074;&#1099;&#1093;\&#1087;&#1086;&#1083;&#1091;&#1075;&#1086;&#1076;&#1086;&#1074;&#1099;&#1077;%20&#1088;&#1077;&#1079;&#1091;&#1083;&#1100;&#1090;&#1072;&#1090;&#1099;%202012-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72;&#1085;&#1072;&#1083;&#1080;&#1079;%20&#1050;&#1056;%202013\&#1058;&#1077;&#1081;&#1082;&#1086;&#1074;&#1086;\&#1075;&#1086;&#1076;&#1086;&#1074;&#1099;&#1077;%20&#1088;&#1077;&#1079;&#1091;&#1083;&#1100;&#1090;&#1072;&#1090;&#1099;%202012-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72;&#1085;&#1072;&#1083;&#1080;&#1079;%20&#1050;&#1056;%202013\&#1058;&#1077;&#1081;&#1082;&#1086;&#1074;&#1086;\&#1075;&#1086;&#1076;&#1086;&#1074;&#1099;&#1077;%20&#1088;&#1077;&#1079;&#1091;&#1083;&#1100;&#1090;&#1072;&#1090;&#1099;%202012-20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72;&#1085;&#1072;&#1083;&#1080;&#1079;%20&#1050;&#1056;%202013\&#1058;&#1077;&#1081;&#1082;&#1086;&#1074;&#1086;\&#1075;&#1086;&#1076;&#1086;&#1074;&#1099;&#1077;%20&#1088;&#1077;&#1079;&#1091;&#1083;&#1100;&#1090;&#1072;&#1090;&#1099;%202012-2013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72;&#1085;&#1072;&#1083;&#1080;&#1079;%20&#1050;&#1056;%202013\&#1058;&#1077;&#1081;&#1082;&#1086;&#1074;&#1086;\&#1075;&#1086;&#1076;&#1086;&#1074;&#1099;&#1077;%20&#1088;&#1077;&#1079;&#1091;&#1083;&#1100;&#1090;&#1072;&#1090;&#1099;%202012-20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72;&#1085;&#1072;&#1083;&#1080;&#1079;%20&#1050;&#1056;%202013\&#1058;&#1077;&#1081;&#1082;&#1086;&#1074;&#1086;\&#1075;&#1086;&#1076;&#1086;&#1074;&#1099;&#1077;%20&#1088;&#1077;&#1079;&#1091;&#1083;&#1100;&#1090;&#1072;&#1090;&#1099;%202012-2013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86;&#1080;%20&#1076;&#1086;&#1082;&#1091;&#1084;&#1077;&#1085;&#1090;&#1099;\&#1072;&#1085;&#1072;&#1083;&#1080;&#1079;%20&#1050;&#1056;%202013\&#1058;&#1077;&#1081;&#1082;&#1086;&#1074;&#1086;\&#1075;&#1086;&#1076;&#1086;&#1074;&#1099;&#1077;%20&#1088;&#1077;&#1079;&#1091;&#1083;&#1100;&#1090;&#1072;&#1090;&#1099;%202012-201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2;&#1086;&#1080;%20&#1076;&#1086;&#1082;&#1091;&#1084;&#1077;&#1085;&#1090;&#1099;\&#1072;&#1085;&#1072;&#1083;&#1080;&#1079;%20&#1050;&#1056;%202013\&#1058;&#1077;&#1081;&#1082;&#1086;&#1074;&#1086;\&#1075;&#1086;&#1076;&#1086;&#1074;&#1099;&#1077;%20&#1088;&#1077;&#1079;&#1091;&#1083;&#1100;&#1090;&#1072;&#1090;&#1099;%202012-201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ИТОГИ</a:t>
            </a:r>
            <a:r>
              <a:rPr lang="ru-RU" baseline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годовых контрольных работ по русскому языку в 4 классе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Лист2!$B$5</c:f>
              <c:strCache>
                <c:ptCount val="1"/>
                <c:pt idx="0">
                  <c:v>МСОШ №1</c:v>
                </c:pt>
              </c:strCache>
            </c:strRef>
          </c:tx>
          <c:dLbls>
            <c:dLbl>
              <c:idx val="0"/>
              <c:layout>
                <c:manualLayout>
                  <c:x val="-7.9021636876763876E-2"/>
                  <c:y val="-2.1231422505307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86641580432747E-2"/>
                  <c:y val="-2.8268552418208869E-2"/>
                </c:manualLayout>
              </c:layout>
              <c:spPr/>
              <c:txPr>
                <a:bodyPr/>
                <a:lstStyle/>
                <a:p>
                  <a:pPr>
                    <a:defRPr sz="14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086233929131388E-3"/>
                  <c:y val="-2.3354564755838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Лист2!$C$3:$F$4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Лист2!$C$5:$F$5</c:f>
              <c:numCache>
                <c:formatCode>0.00%</c:formatCode>
                <c:ptCount val="4"/>
                <c:pt idx="0">
                  <c:v>0.15686274509803921</c:v>
                </c:pt>
                <c:pt idx="1">
                  <c:v>0.31372549019607843</c:v>
                </c:pt>
                <c:pt idx="2">
                  <c:v>0.39215686274509803</c:v>
                </c:pt>
                <c:pt idx="3">
                  <c:v>0.13725490196078433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Лист2!$B$6</c:f>
              <c:strCache>
                <c:ptCount val="1"/>
                <c:pt idx="0">
                  <c:v>МСОШ №2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pPr>
              <a:solidFill>
                <a:srgbClr val="660033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0"/>
              <c:layout>
                <c:manualLayout>
                  <c:x val="-7.7767325180307309E-2"/>
                  <c:y val="-8.4925690021231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021636876763973E-2"/>
                  <c:y val="-4.246284501061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43627084243821E-3"/>
                  <c:y val="-1.020947222361536E-2"/>
                </c:manualLayout>
              </c:layout>
              <c:spPr/>
              <c:txPr>
                <a:bodyPr/>
                <a:lstStyle/>
                <a:p>
                  <a:pPr>
                    <a:defRPr sz="14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Лист2!$C$3:$F$4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Лист2!$C$6:$F$6</c:f>
              <c:numCache>
                <c:formatCode>0.00%</c:formatCode>
                <c:ptCount val="4"/>
                <c:pt idx="0">
                  <c:v>0.39743589743589741</c:v>
                </c:pt>
                <c:pt idx="1">
                  <c:v>0.29487179487179488</c:v>
                </c:pt>
                <c:pt idx="2">
                  <c:v>0.29487179487179488</c:v>
                </c:pt>
                <c:pt idx="3">
                  <c:v>1.282051282051282E-2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Лист2!$B$7</c:f>
              <c:strCache>
                <c:ptCount val="1"/>
                <c:pt idx="0">
                  <c:v>Гимназия №3</c:v>
                </c:pt>
              </c:strCache>
            </c:strRef>
          </c:tx>
          <c:dLbls>
            <c:dLbl>
              <c:idx val="0"/>
              <c:layout>
                <c:manualLayout>
                  <c:x val="-7.5347590017851726E-2"/>
                  <c:y val="-4.506294197301778E-2"/>
                </c:manualLayout>
              </c:layout>
              <c:spPr/>
              <c:txPr>
                <a:bodyPr/>
                <a:lstStyle/>
                <a:p>
                  <a:pPr>
                    <a:defRPr sz="14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629350893697081E-2"/>
                  <c:y val="-3.609341825902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2462845010617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Лист2!$C$3:$F$4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Лист2!$C$7:$F$7</c:f>
              <c:numCache>
                <c:formatCode>0.00%</c:formatCode>
                <c:ptCount val="4"/>
                <c:pt idx="0">
                  <c:v>0.26829268292682928</c:v>
                </c:pt>
                <c:pt idx="1">
                  <c:v>0.41463414634146339</c:v>
                </c:pt>
                <c:pt idx="2">
                  <c:v>0.31707317073170732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Лист2!$B$8</c:f>
              <c:strCache>
                <c:ptCount val="1"/>
                <c:pt idx="0">
                  <c:v>МСОШ №4</c:v>
                </c:pt>
              </c:strCache>
            </c:strRef>
          </c:tx>
          <c:dLbls>
            <c:dLbl>
              <c:idx val="0"/>
              <c:layout>
                <c:manualLayout>
                  <c:x val="-7.9322671683913479E-2"/>
                  <c:y val="1.729608639684363E-2"/>
                </c:manualLayout>
              </c:layout>
              <c:spPr/>
              <c:txPr>
                <a:bodyPr/>
                <a:lstStyle/>
                <a:p>
                  <a:pPr>
                    <a:defRPr sz="14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34054562558796E-2"/>
                  <c:y val="-3.1847133757961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275948573220443E-2"/>
                  <c:y val="8.4925690021231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2462845010617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Лист2!$C$3:$F$4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Лист2!$C$8:$F$8</c:f>
              <c:numCache>
                <c:formatCode>0.00%</c:formatCode>
                <c:ptCount val="4"/>
                <c:pt idx="0">
                  <c:v>0.21428571428571427</c:v>
                </c:pt>
                <c:pt idx="1">
                  <c:v>0.5357142857142857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Лист2!$B$9</c:f>
              <c:strCache>
                <c:ptCount val="1"/>
                <c:pt idx="0">
                  <c:v>МСОШ №10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noFill/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7.9021636876763876E-2"/>
                  <c:y val="2.1231422505307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08623392913148E-2"/>
                  <c:y val="3.397027600849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543116964565694E-3"/>
                  <c:y val="-2.9723991507431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Лист2!$C$3:$F$4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Лист2!$C$9:$F$9</c:f>
              <c:numCache>
                <c:formatCode>0.00%</c:formatCode>
                <c:ptCount val="4"/>
                <c:pt idx="0">
                  <c:v>0.23376623376623376</c:v>
                </c:pt>
                <c:pt idx="1">
                  <c:v>0.2857142857142857</c:v>
                </c:pt>
                <c:pt idx="2">
                  <c:v>0.42857142857142855</c:v>
                </c:pt>
                <c:pt idx="3">
                  <c:v>5.1948051948051951E-2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Лист2!$B$10</c:f>
              <c:strCache>
                <c:ptCount val="1"/>
                <c:pt idx="0">
                  <c:v>г.Тейково</c:v>
                </c:pt>
              </c:strCache>
            </c:strRef>
          </c:tx>
          <c:dLbls>
            <c:dLbl>
              <c:idx val="0"/>
              <c:layout>
                <c:manualLayout>
                  <c:x val="-7.7995076579679676E-2"/>
                  <c:y val="-2.7201297290068041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629350893697081E-2"/>
                  <c:y val="-3.8216560509554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543116964563855E-3"/>
                  <c:y val="-6.6556330140261129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Лист2!$C$3:$F$4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Лист2!$C$10:$F$10</c:f>
              <c:numCache>
                <c:formatCode>0.00%</c:formatCode>
                <c:ptCount val="4"/>
                <c:pt idx="0">
                  <c:v>0.264026402640264</c:v>
                </c:pt>
                <c:pt idx="1">
                  <c:v>0.35643564356435642</c:v>
                </c:pt>
                <c:pt idx="2">
                  <c:v>0.33993399339933994</c:v>
                </c:pt>
                <c:pt idx="3">
                  <c:v>3.9603960396039604E-2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560536"/>
        <c:axId val="352560144"/>
      </c:lineChart>
      <c:catAx>
        <c:axId val="3525605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2560144"/>
        <c:crosses val="autoZero"/>
        <c:auto val="1"/>
        <c:lblAlgn val="ctr"/>
        <c:lblOffset val="100"/>
        <c:noMultiLvlLbl val="0"/>
      </c:catAx>
      <c:valAx>
        <c:axId val="352560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2560536"/>
        <c:crosses val="autoZero"/>
        <c:crossBetween val="between"/>
      </c:valAx>
      <c:spPr>
        <a:noFill/>
      </c:spPr>
    </c:plotArea>
    <c:legend>
      <c:legendPos val="t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800">
                <a:solidFill>
                  <a:srgbClr val="0000FF"/>
                </a:solidFill>
              </a:defRPr>
            </a:pPr>
            <a:r>
              <a:rPr lang="ru-RU" sz="1800">
                <a:solidFill>
                  <a:srgbClr val="0000FF"/>
                </a:solidFill>
              </a:rPr>
              <a:t>ИТОГИ годовых контрольных работ по русскому языку в 9 классе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Лист2!$B$47</c:f>
              <c:strCache>
                <c:ptCount val="1"/>
                <c:pt idx="0">
                  <c:v>МСОШ №1</c:v>
                </c:pt>
              </c:strCache>
            </c:strRef>
          </c:tx>
          <c:dLbls>
            <c:dLbl>
              <c:idx val="0"/>
              <c:layout>
                <c:manualLayout>
                  <c:x val="-7.1969696969696989E-2"/>
                  <c:y val="-4.11522633744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616161616161665E-2"/>
                  <c:y val="-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404040404040407E-2"/>
                  <c:y val="3.0864197530864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75757575757576E-3"/>
                  <c:y val="-2.2633744855967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Лист2!$C$45:$F$46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Лист2!$C$47:$F$47</c:f>
              <c:numCache>
                <c:formatCode>0.00%</c:formatCode>
                <c:ptCount val="4"/>
                <c:pt idx="0">
                  <c:v>8.3333333333333329E-2</c:v>
                </c:pt>
                <c:pt idx="1">
                  <c:v>0.54166666666666663</c:v>
                </c:pt>
                <c:pt idx="2">
                  <c:v>0.25</c:v>
                </c:pt>
                <c:pt idx="3">
                  <c:v>0.125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Лист2!$B$48</c:f>
              <c:strCache>
                <c:ptCount val="1"/>
                <c:pt idx="0">
                  <c:v>МСОШ №2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pPr>
              <a:solidFill>
                <a:srgbClr val="660033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0"/>
              <c:layout>
                <c:manualLayout>
                  <c:x val="-8.207070707070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87878787878788E-2"/>
                  <c:y val="4.5267489711934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626262626262627E-3"/>
                  <c:y val="-4.11522633744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Лист2!$C$45:$F$46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Лист2!$C$48:$F$48</c:f>
              <c:numCache>
                <c:formatCode>0.00%</c:formatCode>
                <c:ptCount val="4"/>
                <c:pt idx="0">
                  <c:v>0.29850746268656714</c:v>
                </c:pt>
                <c:pt idx="1">
                  <c:v>0.37313432835820898</c:v>
                </c:pt>
                <c:pt idx="2">
                  <c:v>0.26865671641791045</c:v>
                </c:pt>
                <c:pt idx="3">
                  <c:v>5.9701492537313432E-2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Лист2!$B$49</c:f>
              <c:strCache>
                <c:ptCount val="1"/>
                <c:pt idx="0">
                  <c:v>Гимназия №3</c:v>
                </c:pt>
              </c:strCache>
            </c:strRef>
          </c:tx>
          <c:dLbls>
            <c:dLbl>
              <c:idx val="0"/>
              <c:layout>
                <c:manualLayout>
                  <c:x val="-7.70202020202020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87878787878788E-2"/>
                  <c:y val="-3.086419753086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020202020202114E-2"/>
                  <c:y val="1.440329218106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Лист2!$C$45:$F$46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Лист2!$C$49:$F$49</c:f>
              <c:numCache>
                <c:formatCode>0.00%</c:formatCode>
                <c:ptCount val="4"/>
                <c:pt idx="0">
                  <c:v>0.34146341463414637</c:v>
                </c:pt>
                <c:pt idx="1">
                  <c:v>0.48780487804878048</c:v>
                </c:pt>
                <c:pt idx="2">
                  <c:v>0.17073170731707318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Лист2!$B$50</c:f>
              <c:strCache>
                <c:ptCount val="1"/>
                <c:pt idx="0">
                  <c:v>МСОШ №4</c:v>
                </c:pt>
              </c:strCache>
            </c:strRef>
          </c:tx>
          <c:dLbls>
            <c:dLbl>
              <c:idx val="0"/>
              <c:layout>
                <c:manualLayout>
                  <c:x val="-7.9545454545454572E-2"/>
                  <c:y val="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626262626262627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090909090909186E-2"/>
                  <c:y val="-3.292181069958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87878787878788E-3"/>
                  <c:y val="2.05761316872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Лист2!$C$45:$F$46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Лист2!$C$50:$F$50</c:f>
              <c:numCache>
                <c:formatCode>0.00%</c:formatCode>
                <c:ptCount val="4"/>
                <c:pt idx="0">
                  <c:v>0.19047619047619047</c:v>
                </c:pt>
                <c:pt idx="1">
                  <c:v>0.38095238095238093</c:v>
                </c:pt>
                <c:pt idx="2">
                  <c:v>0.33333333333333331</c:v>
                </c:pt>
                <c:pt idx="3">
                  <c:v>9.5238095238095233E-2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Лист2!$B$51</c:f>
              <c:strCache>
                <c:ptCount val="1"/>
                <c:pt idx="0">
                  <c:v>МСОШ №10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8181818181818205E-2"/>
                  <c:y val="-1.508898892802369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070707070707113E-2"/>
                  <c:y val="6.17283950617276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Лист2!$C$45:$F$46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Лист2!$C$51:$F$51</c:f>
              <c:numCache>
                <c:formatCode>0.00%</c:formatCode>
                <c:ptCount val="4"/>
                <c:pt idx="0">
                  <c:v>4.5454545454545456E-2</c:v>
                </c:pt>
                <c:pt idx="1">
                  <c:v>0.40909090909090912</c:v>
                </c:pt>
                <c:pt idx="2">
                  <c:v>0.54545454545454541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Лист2!$B$52</c:f>
              <c:strCache>
                <c:ptCount val="1"/>
                <c:pt idx="0">
                  <c:v>г.Тейково</c:v>
                </c:pt>
              </c:strCache>
            </c:strRef>
          </c:tx>
          <c:dLbls>
            <c:dLbl>
              <c:idx val="0"/>
              <c:layout>
                <c:manualLayout>
                  <c:x val="-7.9545454545454572E-2"/>
                  <c:y val="-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843951324266331E-2"/>
                  <c:y val="-4.10059622176857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52525252525255E-3"/>
                  <c:y val="1.234567901234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Лист2!$C$45:$F$46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Лист2!$C$52:$F$52</c:f>
              <c:numCache>
                <c:formatCode>0.00%</c:formatCode>
                <c:ptCount val="4"/>
                <c:pt idx="0">
                  <c:v>0.21100917431192662</c:v>
                </c:pt>
                <c:pt idx="1">
                  <c:v>0.42201834862385323</c:v>
                </c:pt>
                <c:pt idx="2">
                  <c:v>0.3165137614678899</c:v>
                </c:pt>
                <c:pt idx="3">
                  <c:v>5.0458715596330278E-2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562104"/>
        <c:axId val="378696288"/>
      </c:lineChart>
      <c:catAx>
        <c:axId val="3525621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78696288"/>
        <c:crosses val="autoZero"/>
        <c:auto val="1"/>
        <c:lblAlgn val="ctr"/>
        <c:lblOffset val="100"/>
        <c:noMultiLvlLbl val="0"/>
      </c:catAx>
      <c:valAx>
        <c:axId val="378696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352562104"/>
        <c:crosses val="autoZero"/>
        <c:crossBetween val="between"/>
      </c:valAx>
      <c:spPr>
        <a:noFill/>
      </c:spPr>
    </c:plotArea>
    <c:legend>
      <c:legendPos val="t"/>
      <c:overlay val="0"/>
    </c:legend>
    <c:plotVisOnly val="1"/>
    <c:dispBlanksAs val="gap"/>
    <c:showDLblsOverMax val="0"/>
  </c:chart>
  <c:spPr>
    <a:noFill/>
  </c:spPr>
  <c:txPr>
    <a:bodyPr/>
    <a:lstStyle/>
    <a:p>
      <a:pPr>
        <a:defRPr sz="14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ИТОГИ годовых контрольных работ по русскому языку в 11 классе</a:t>
            </a:r>
            <a:endParaRPr lang="ru-RU">
              <a:solidFill>
                <a:srgbClr val="0000FF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Лист2!$B$87</c:f>
              <c:strCache>
                <c:ptCount val="1"/>
                <c:pt idx="0">
                  <c:v>МСОШ №1</c:v>
                </c:pt>
              </c:strCache>
            </c:strRef>
          </c:tx>
          <c:dLbls>
            <c:dLbl>
              <c:idx val="0"/>
              <c:layout>
                <c:manualLayout>
                  <c:x val="-7.2380952380952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55555555555556E-2"/>
                  <c:y val="-4.0281973816717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Лист2!$C$85:$F$86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Лист2!$C$87:$F$87</c:f>
              <c:numCache>
                <c:formatCode>0.00%</c:formatCode>
                <c:ptCount val="4"/>
                <c:pt idx="0">
                  <c:v>3.7037037037037035E-2</c:v>
                </c:pt>
                <c:pt idx="1">
                  <c:v>0.51851851851851849</c:v>
                </c:pt>
                <c:pt idx="2">
                  <c:v>0.44444444444444442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Лист2!$B$88</c:f>
              <c:strCache>
                <c:ptCount val="1"/>
                <c:pt idx="0">
                  <c:v>МСОШ №2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pPr>
              <a:solidFill>
                <a:srgbClr val="660033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0"/>
              <c:layout>
                <c:manualLayout>
                  <c:x val="-7.7460317460317465E-2"/>
                  <c:y val="-2.0140986908358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095238095238099E-2"/>
                  <c:y val="3.4239677744209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793650793650794E-2"/>
                  <c:y val="4.632426988922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Лист2!$C$85:$F$86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Лист2!$C$88:$F$88</c:f>
              <c:numCache>
                <c:formatCode>0.00%</c:formatCode>
                <c:ptCount val="4"/>
                <c:pt idx="0">
                  <c:v>0.32608695652173914</c:v>
                </c:pt>
                <c:pt idx="1">
                  <c:v>0.28260869565217389</c:v>
                </c:pt>
                <c:pt idx="2">
                  <c:v>0.39130434782608697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Лист2!$B$89</c:f>
              <c:strCache>
                <c:ptCount val="1"/>
                <c:pt idx="0">
                  <c:v>Гимназия №3</c:v>
                </c:pt>
              </c:strCache>
            </c:strRef>
          </c:tx>
          <c:dLbls>
            <c:dLbl>
              <c:idx val="0"/>
              <c:layout>
                <c:manualLayout>
                  <c:x val="-0.08"/>
                  <c:y val="-1.0070493454179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85714285714329E-2"/>
                  <c:y val="-3.625377643504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Лист2!$C$85:$F$86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Лист2!$C$89:$F$89</c:f>
              <c:numCache>
                <c:formatCode>0.00%</c:formatCode>
                <c:ptCount val="4"/>
                <c:pt idx="0">
                  <c:v>0.40740740740740738</c:v>
                </c:pt>
                <c:pt idx="1">
                  <c:v>0.40740740740740738</c:v>
                </c:pt>
                <c:pt idx="2">
                  <c:v>0.18518518518518517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Лист2!$B$90</c:f>
              <c:strCache>
                <c:ptCount val="1"/>
                <c:pt idx="0">
                  <c:v>МСОШ №4</c:v>
                </c:pt>
              </c:strCache>
            </c:strRef>
          </c:tx>
          <c:dLbls>
            <c:dLbl>
              <c:idx val="0"/>
              <c:layout>
                <c:manualLayout>
                  <c:x val="-7.6190476190476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Лист2!$C$85:$F$86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Лист2!$C$90:$F$90</c:f>
              <c:numCache>
                <c:formatCode>0.00%</c:formatCode>
                <c:ptCount val="4"/>
                <c:pt idx="0">
                  <c:v>0.1276595744680851</c:v>
                </c:pt>
                <c:pt idx="1">
                  <c:v>0.36170212765957449</c:v>
                </c:pt>
                <c:pt idx="2">
                  <c:v>0.46808510638297873</c:v>
                </c:pt>
                <c:pt idx="3">
                  <c:v>4.2553191489361701E-2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Лист2!$B$91</c:f>
              <c:strCache>
                <c:ptCount val="1"/>
                <c:pt idx="0">
                  <c:v>МСОШ №10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7.619047619047617E-2"/>
                  <c:y val="6.9036007961240497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665791776028E-3"/>
                  <c:y val="1.1387904306523543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0482180293501049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Лист2!$C$85:$F$86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Лист2!$C$91:$F$91</c:f>
              <c:numCache>
                <c:formatCode>0.00%</c:formatCode>
                <c:ptCount val="4"/>
                <c:pt idx="0">
                  <c:v>0.18604651162790697</c:v>
                </c:pt>
                <c:pt idx="1">
                  <c:v>0.32558139534883723</c:v>
                </c:pt>
                <c:pt idx="2">
                  <c:v>0.48837209302325579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Лист2!$B$92</c:f>
              <c:strCache>
                <c:ptCount val="1"/>
                <c:pt idx="0">
                  <c:v>г.Тейково</c:v>
                </c:pt>
              </c:strCache>
            </c:strRef>
          </c:tx>
          <c:dLbls>
            <c:dLbl>
              <c:idx val="0"/>
              <c:layout>
                <c:manualLayout>
                  <c:x val="-0.08"/>
                  <c:y val="-4.0281973816717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380952380952379E-2"/>
                  <c:y val="-1.895028982404389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120617384374806E-17"/>
                  <c:y val="2.3434910515338922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698412698412698E-3"/>
                  <c:y val="-1.0070493454179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Лист2!$C$85:$F$86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Лист2!$C$92:$F$92</c:f>
              <c:numCache>
                <c:formatCode>0.00%</c:formatCode>
                <c:ptCount val="4"/>
                <c:pt idx="0">
                  <c:v>0.21578947368421053</c:v>
                </c:pt>
                <c:pt idx="1">
                  <c:v>0.36315789473684212</c:v>
                </c:pt>
                <c:pt idx="2">
                  <c:v>0.41052631578947368</c:v>
                </c:pt>
                <c:pt idx="3">
                  <c:v>1.0526315789473684E-2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700600"/>
        <c:axId val="378700208"/>
      </c:lineChart>
      <c:catAx>
        <c:axId val="3787006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700208"/>
        <c:crosses val="autoZero"/>
        <c:auto val="1"/>
        <c:lblAlgn val="ctr"/>
        <c:lblOffset val="100"/>
        <c:noMultiLvlLbl val="0"/>
      </c:catAx>
      <c:valAx>
        <c:axId val="3787002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1.3640238704177323E-2"/>
              <c:y val="0.4791645619769227"/>
            </c:manualLayout>
          </c:layout>
          <c:overlay val="0"/>
        </c:title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700600"/>
        <c:crosses val="autoZero"/>
        <c:crossBetween val="between"/>
      </c:valAx>
      <c:spPr>
        <a:noFill/>
      </c:spPr>
    </c:plotArea>
    <c:legend>
      <c:legendPos val="t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ИТОГИ годовых контрольных работ по математике в 4 классе</a:t>
            </a:r>
            <a:endParaRPr lang="ru-RU">
              <a:solidFill>
                <a:srgbClr val="0000FF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Лист2!$B$129</c:f>
              <c:strCache>
                <c:ptCount val="1"/>
                <c:pt idx="0">
                  <c:v>МСОШ №1</c:v>
                </c:pt>
              </c:strCache>
            </c:strRef>
          </c:tx>
          <c:dLbls>
            <c:dLbl>
              <c:idx val="0"/>
              <c:layout>
                <c:manualLayout>
                  <c:x val="-7.9170593779453374E-2"/>
                  <c:y val="-2.054442732408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700282752120638E-2"/>
                  <c:y val="3.2871083718541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560758082497213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Лист2!$C$127:$F$128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Лист2!$C$129:$F$129</c:f>
              <c:numCache>
                <c:formatCode>0.00%</c:formatCode>
                <c:ptCount val="4"/>
                <c:pt idx="0">
                  <c:v>0.51020408163265307</c:v>
                </c:pt>
                <c:pt idx="1">
                  <c:v>0.18367346938775511</c:v>
                </c:pt>
                <c:pt idx="2">
                  <c:v>0.22448979591836735</c:v>
                </c:pt>
                <c:pt idx="3">
                  <c:v>8.1632653061224483E-2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Лист2!$B$130</c:f>
              <c:strCache>
                <c:ptCount val="1"/>
                <c:pt idx="0">
                  <c:v>МСОШ №2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pPr>
              <a:solidFill>
                <a:srgbClr val="660033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0"/>
              <c:layout>
                <c:manualLayout>
                  <c:x val="-8.0427269871190726E-2"/>
                  <c:y val="-2.0544427324088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260277903527847E-2"/>
                  <c:y val="2.7281543582090683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470311027332708E-2"/>
                  <c:y val="4.1088854648176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566760917373547E-3"/>
                  <c:y val="1.2326656394452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Лист2!$C$127:$F$128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Лист2!$C$130:$F$130</c:f>
              <c:numCache>
                <c:formatCode>0.00%</c:formatCode>
                <c:ptCount val="4"/>
                <c:pt idx="0">
                  <c:v>0.55844155844155841</c:v>
                </c:pt>
                <c:pt idx="1">
                  <c:v>0.23376623376623376</c:v>
                </c:pt>
                <c:pt idx="2">
                  <c:v>0.18181818181818182</c:v>
                </c:pt>
                <c:pt idx="3">
                  <c:v>2.5974025974025976E-2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Лист2!$B$131</c:f>
              <c:strCache>
                <c:ptCount val="1"/>
                <c:pt idx="0">
                  <c:v>Гимназия №3</c:v>
                </c:pt>
              </c:strCache>
            </c:strRef>
          </c:tx>
          <c:dLbls>
            <c:dLbl>
              <c:idx val="0"/>
              <c:layout>
                <c:manualLayout>
                  <c:x val="-7.9170593779453374E-2"/>
                  <c:y val="-3.766434832572940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133521834748017E-3"/>
                  <c:y val="-7.532869665145881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470311027332799E-2"/>
                  <c:y val="-2.8762198253723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Лист2!$C$127:$F$128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Лист2!$C$131:$F$131</c:f>
              <c:numCache>
                <c:formatCode>0.00%</c:formatCode>
                <c:ptCount val="4"/>
                <c:pt idx="0">
                  <c:v>0.48717948717948717</c:v>
                </c:pt>
                <c:pt idx="1">
                  <c:v>0.25641025641025639</c:v>
                </c:pt>
                <c:pt idx="2">
                  <c:v>0.25641025641025639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Лист2!$B$132</c:f>
              <c:strCache>
                <c:ptCount val="1"/>
                <c:pt idx="0">
                  <c:v>МСОШ №4</c:v>
                </c:pt>
              </c:strCache>
            </c:strRef>
          </c:tx>
          <c:dLbls>
            <c:dLbl>
              <c:idx val="0"/>
              <c:layout>
                <c:manualLayout>
                  <c:x val="-7.5400565504241304E-2"/>
                  <c:y val="2.1595751994791097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70028275212064E-3"/>
                  <c:y val="-6.163328197226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13634935595349E-2"/>
                  <c:y val="-3.0816640986132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Лист2!$C$127:$F$128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Лист2!$C$132:$F$132</c:f>
              <c:numCache>
                <c:formatCode>0.00%</c:formatCode>
                <c:ptCount val="4"/>
                <c:pt idx="0">
                  <c:v>0.4</c:v>
                </c:pt>
                <c:pt idx="1">
                  <c:v>0.27272727272727271</c:v>
                </c:pt>
                <c:pt idx="2">
                  <c:v>0.32727272727272727</c:v>
                </c:pt>
                <c:pt idx="3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Лист2!$B$133</c:f>
              <c:strCache>
                <c:ptCount val="1"/>
                <c:pt idx="0">
                  <c:v>МСОШ №10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7.5400565504241304E-2"/>
                  <c:y val="6.1633281972264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93465284322967E-2"/>
                  <c:y val="-3.9034411915767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090480678605094E-2"/>
                  <c:y val="2.1547545385794419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566760917373547E-3"/>
                  <c:y val="-2.054442732408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Лист2!$C$127:$F$128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Лист2!$C$133:$F$133</c:f>
              <c:numCache>
                <c:formatCode>0.00%</c:formatCode>
                <c:ptCount val="4"/>
                <c:pt idx="0">
                  <c:v>0.44444444444444442</c:v>
                </c:pt>
                <c:pt idx="1">
                  <c:v>0.29629629629629628</c:v>
                </c:pt>
                <c:pt idx="2">
                  <c:v>0.22222222222222221</c:v>
                </c:pt>
                <c:pt idx="3">
                  <c:v>3.7037037037037035E-2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Лист2!$B$134</c:f>
              <c:strCache>
                <c:ptCount val="1"/>
                <c:pt idx="0">
                  <c:v>г.Тейково</c:v>
                </c:pt>
              </c:strCache>
            </c:strRef>
          </c:tx>
          <c:dLbls>
            <c:dLbl>
              <c:idx val="0"/>
              <c:layout>
                <c:manualLayout>
                  <c:x val="-7.9170593779453374E-2"/>
                  <c:y val="1.6435541859270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66760917373547E-3"/>
                  <c:y val="1.6435541859270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566760917373547E-3"/>
                  <c:y val="-1.1275331723750249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133521834747093E-3"/>
                  <c:y val="-2.0544427324088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Лист2!$C$127:$F$128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Лист2!$C$134:$F$134</c:f>
              <c:numCache>
                <c:formatCode>0.00%</c:formatCode>
                <c:ptCount val="4"/>
                <c:pt idx="0">
                  <c:v>0.48172757475083056</c:v>
                </c:pt>
                <c:pt idx="1">
                  <c:v>0.25249169435215946</c:v>
                </c:pt>
                <c:pt idx="2">
                  <c:v>0.23588039867109634</c:v>
                </c:pt>
                <c:pt idx="3">
                  <c:v>2.9900332225913623E-2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695504"/>
        <c:axId val="378699816"/>
      </c:lineChart>
      <c:catAx>
        <c:axId val="3786955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699816"/>
        <c:crosses val="autoZero"/>
        <c:auto val="1"/>
        <c:lblAlgn val="ctr"/>
        <c:lblOffset val="100"/>
        <c:noMultiLvlLbl val="0"/>
      </c:catAx>
      <c:valAx>
        <c:axId val="378699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695504"/>
        <c:crosses val="autoZero"/>
        <c:crossBetween val="between"/>
      </c:valAx>
      <c:spPr>
        <a:noFill/>
      </c:spPr>
    </c:plotArea>
    <c:legend>
      <c:legendPos val="t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ИТОГИ годовых контрольных работ по математике в 9 классе</a:t>
            </a:r>
            <a:endParaRPr lang="ru-RU">
              <a:solidFill>
                <a:srgbClr val="0000FF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Лист2!$B$169</c:f>
              <c:strCache>
                <c:ptCount val="1"/>
                <c:pt idx="0">
                  <c:v>МСОШ №1</c:v>
                </c:pt>
              </c:strCache>
            </c:strRef>
          </c:tx>
          <c:dLbls>
            <c:dLbl>
              <c:idx val="0"/>
              <c:layout>
                <c:manualLayout>
                  <c:x val="-7.5495841330774152E-2"/>
                  <c:y val="6.0698027314112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828534868841973E-2"/>
                  <c:y val="-3.2372281234193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6775431861804216E-2"/>
                  <c:y val="1.011633788568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795905310302581E-3"/>
                  <c:y val="1.6186140617096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Лист2!$C$167:$F$168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Лист2!$C$169:$F$169</c:f>
              <c:numCache>
                <c:formatCode>0.00%</c:formatCode>
                <c:ptCount val="4"/>
                <c:pt idx="0">
                  <c:v>3.8461538461538464E-2</c:v>
                </c:pt>
                <c:pt idx="1">
                  <c:v>0.61538461538461542</c:v>
                </c:pt>
                <c:pt idx="2">
                  <c:v>0.30769230769230771</c:v>
                </c:pt>
                <c:pt idx="3">
                  <c:v>3.8461538461538464E-2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Лист2!$B$170</c:f>
              <c:strCache>
                <c:ptCount val="1"/>
                <c:pt idx="0">
                  <c:v>МСОШ №2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pPr>
              <a:solidFill>
                <a:srgbClr val="660033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0"/>
              <c:layout>
                <c:manualLayout>
                  <c:x val="-7.1657069737683945E-2"/>
                  <c:y val="4.0465351542741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192779885239873E-2"/>
                  <c:y val="4.1083642996825626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548944337811902E-2"/>
                  <c:y val="3.2372281234193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7429193899782137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Лист2!$C$167:$F$168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Лист2!$C$170:$F$170</c:f>
              <c:numCache>
                <c:formatCode>0.00%</c:formatCode>
                <c:ptCount val="4"/>
                <c:pt idx="0">
                  <c:v>9.2307692307692313E-2</c:v>
                </c:pt>
                <c:pt idx="1">
                  <c:v>0.33846153846153848</c:v>
                </c:pt>
                <c:pt idx="2">
                  <c:v>0.38461538461538464</c:v>
                </c:pt>
                <c:pt idx="3">
                  <c:v>0.18461538461538463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Лист2!$B$171</c:f>
              <c:strCache>
                <c:ptCount val="1"/>
                <c:pt idx="0">
                  <c:v>Гимназия №3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0232675771370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828534868841973E-2"/>
                  <c:y val="-4.4511886697015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Лист2!$C$167:$F$168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Лист2!$C$171:$F$171</c:f>
              <c:numCache>
                <c:formatCode>0.00%</c:formatCode>
                <c:ptCount val="4"/>
                <c:pt idx="0">
                  <c:v>2.4390243902439025E-2</c:v>
                </c:pt>
                <c:pt idx="1">
                  <c:v>0.3902439024390244</c:v>
                </c:pt>
                <c:pt idx="2">
                  <c:v>0.53658536585365857</c:v>
                </c:pt>
                <c:pt idx="3">
                  <c:v>4.878048780487805E-2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Лист2!$B$172</c:f>
              <c:strCache>
                <c:ptCount val="1"/>
                <c:pt idx="0">
                  <c:v>МСОШ №4</c:v>
                </c:pt>
              </c:strCache>
            </c:strRef>
          </c:tx>
          <c:dLbls>
            <c:dLbl>
              <c:idx val="0"/>
              <c:layout>
                <c:manualLayout>
                  <c:x val="-7.0377479206653867E-2"/>
                  <c:y val="-2.4279210925645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2.3965141612200355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795905310300703E-3"/>
                  <c:y val="-1.4162873039959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Лист2!$C$167:$F$168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Лист2!$C$172:$F$172</c:f>
              <c:numCache>
                <c:formatCode>0.00%</c:formatCode>
                <c:ptCount val="4"/>
                <c:pt idx="0">
                  <c:v>9.3023255813953487E-2</c:v>
                </c:pt>
                <c:pt idx="1">
                  <c:v>0.23255813953488372</c:v>
                </c:pt>
                <c:pt idx="2">
                  <c:v>0.39534883720930231</c:v>
                </c:pt>
                <c:pt idx="3">
                  <c:v>0.27906976744186046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Лист2!$B$173</c:f>
              <c:strCache>
                <c:ptCount val="1"/>
                <c:pt idx="0">
                  <c:v>МСОШ №10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7.6775431861804216E-2"/>
                  <c:y val="1.8209408194233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591810620601407E-3"/>
                  <c:y val="-8.8700369206505467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26935380678183E-2"/>
                  <c:y val="-3.2372281234193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Лист2!$C$167:$F$168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Лист2!$C$173:$F$173</c:f>
              <c:numCache>
                <c:formatCode>0.00%</c:formatCode>
                <c:ptCount val="4"/>
                <c:pt idx="0">
                  <c:v>2.3255813953488372E-2</c:v>
                </c:pt>
                <c:pt idx="1">
                  <c:v>0.32558139534883723</c:v>
                </c:pt>
                <c:pt idx="2">
                  <c:v>0.55813953488372092</c:v>
                </c:pt>
                <c:pt idx="3">
                  <c:v>9.3023255813953487E-2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Лист2!$B$174</c:f>
              <c:strCache>
                <c:ptCount val="1"/>
                <c:pt idx="0">
                  <c:v>г.Тейково</c:v>
                </c:pt>
              </c:strCache>
            </c:strRef>
          </c:tx>
          <c:dLbls>
            <c:dLbl>
              <c:idx val="0"/>
              <c:layout>
                <c:manualLayout>
                  <c:x val="-7.4216250799744088E-2"/>
                  <c:y val="-1.483712416594742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0116337885685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946896992962251E-2"/>
                  <c:y val="-3.43955488113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4.3572984749455342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Лист2!$C$167:$F$168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Лист2!$C$174:$F$174</c:f>
              <c:numCache>
                <c:formatCode>0.00%</c:formatCode>
                <c:ptCount val="4"/>
                <c:pt idx="0">
                  <c:v>5.9633027522935783E-2</c:v>
                </c:pt>
                <c:pt idx="1">
                  <c:v>0.3577981651376147</c:v>
                </c:pt>
                <c:pt idx="2">
                  <c:v>0.44036697247706424</c:v>
                </c:pt>
                <c:pt idx="3">
                  <c:v>0.14220183486238533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701776"/>
        <c:axId val="378696680"/>
      </c:lineChart>
      <c:catAx>
        <c:axId val="37870177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696680"/>
        <c:crosses val="autoZero"/>
        <c:auto val="1"/>
        <c:lblAlgn val="ctr"/>
        <c:lblOffset val="100"/>
        <c:noMultiLvlLbl val="0"/>
      </c:catAx>
      <c:valAx>
        <c:axId val="3786966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701776"/>
        <c:crosses val="autoZero"/>
        <c:crossBetween val="between"/>
      </c:valAx>
      <c:spPr>
        <a:noFill/>
      </c:spPr>
    </c:plotArea>
    <c:legend>
      <c:legendPos val="t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solidFill>
                  <a:srgbClr val="0000FF"/>
                </a:solidFill>
                <a:latin typeface="Times New Roman" pitchFamily="18" charset="0"/>
                <a:cs typeface="Times New Roman" pitchFamily="18" charset="0"/>
              </a:rPr>
              <a:t>ИТОГИ годовых контрольных работ по математике в 11 классе</a:t>
            </a:r>
            <a:endParaRPr lang="ru-RU">
              <a:solidFill>
                <a:srgbClr val="0000FF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Лист2!$B$210</c:f>
              <c:strCache>
                <c:ptCount val="1"/>
                <c:pt idx="0">
                  <c:v>МСОШ №1</c:v>
                </c:pt>
              </c:strCache>
            </c:strRef>
          </c:tx>
          <c:dLbls>
            <c:dLbl>
              <c:idx val="0"/>
              <c:layout>
                <c:manualLayout>
                  <c:x val="-8.4291187739463605E-2"/>
                  <c:y val="1.9820765647537302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68454661558154E-2"/>
                  <c:y val="-2.9730990833353038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771392081737847E-3"/>
                  <c:y val="1.001001001001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Лист2!$C$208:$F$209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Лист2!$C$210:$F$210</c:f>
              <c:numCache>
                <c:formatCode>0.00%</c:formatCode>
                <c:ptCount val="4"/>
                <c:pt idx="0">
                  <c:v>0.1111111111111111</c:v>
                </c:pt>
                <c:pt idx="1">
                  <c:v>0.40740740740740738</c:v>
                </c:pt>
                <c:pt idx="2">
                  <c:v>0.44444444444444442</c:v>
                </c:pt>
                <c:pt idx="3">
                  <c:v>3.7037037037037035E-2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Лист2!$B$211</c:f>
              <c:strCache>
                <c:ptCount val="1"/>
                <c:pt idx="0">
                  <c:v>МСОШ №2</c:v>
                </c:pt>
              </c:strCache>
            </c:strRef>
          </c:tx>
          <c:spPr>
            <a:ln>
              <a:solidFill>
                <a:srgbClr val="660033"/>
              </a:solidFill>
            </a:ln>
          </c:spPr>
          <c:marker>
            <c:spPr>
              <a:solidFill>
                <a:srgbClr val="660033"/>
              </a:solidFill>
              <a:ln>
                <a:solidFill>
                  <a:srgbClr val="660033"/>
                </a:solidFill>
              </a:ln>
            </c:spPr>
          </c:marker>
          <c:dLbls>
            <c:dLbl>
              <c:idx val="0"/>
              <c:layout>
                <c:manualLayout>
                  <c:x val="-7.9327943202502013E-2"/>
                  <c:y val="-1.737028366949634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7139208173691E-3"/>
                  <c:y val="1.2211266384494657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Лист2!$C$208:$F$209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Лист2!$C$211:$F$211</c:f>
              <c:numCache>
                <c:formatCode>0.00%</c:formatCode>
                <c:ptCount val="4"/>
                <c:pt idx="0">
                  <c:v>0.25531914893617019</c:v>
                </c:pt>
                <c:pt idx="1">
                  <c:v>0.40425531914893614</c:v>
                </c:pt>
                <c:pt idx="2">
                  <c:v>0.2978723404255319</c:v>
                </c:pt>
                <c:pt idx="3">
                  <c:v>4.2553191489361701E-2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Лист2!$B$212</c:f>
              <c:strCache>
                <c:ptCount val="1"/>
                <c:pt idx="0">
                  <c:v>Гимназия №3</c:v>
                </c:pt>
              </c:strCache>
            </c:strRef>
          </c:tx>
          <c:dLbls>
            <c:dLbl>
              <c:idx val="0"/>
              <c:layout>
                <c:manualLayout>
                  <c:x val="-8.04597701149425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868454661558154E-2"/>
                  <c:y val="-3.003003003003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Лист2!$C$208:$F$209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Лист2!$C$212:$F$212</c:f>
              <c:numCache>
                <c:formatCode>0.00%</c:formatCode>
                <c:ptCount val="4"/>
                <c:pt idx="0">
                  <c:v>0.22222222222222221</c:v>
                </c:pt>
                <c:pt idx="1">
                  <c:v>0.40740740740740738</c:v>
                </c:pt>
                <c:pt idx="2">
                  <c:v>0.37037037037037035</c:v>
                </c:pt>
                <c:pt idx="3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Лист2!$B$213</c:f>
              <c:strCache>
                <c:ptCount val="1"/>
                <c:pt idx="0">
                  <c:v>МСОШ №4</c:v>
                </c:pt>
              </c:strCache>
            </c:strRef>
          </c:tx>
          <c:dLbls>
            <c:dLbl>
              <c:idx val="0"/>
              <c:layout>
                <c:manualLayout>
                  <c:x val="-8.3014048531289908E-2"/>
                  <c:y val="8.0080080080080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Лист2!$C$208:$F$209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Лист2!$C$213:$F$213</c:f>
              <c:numCache>
                <c:formatCode>0.00%</c:formatCode>
                <c:ptCount val="4"/>
                <c:pt idx="0">
                  <c:v>0.13043478260869565</c:v>
                </c:pt>
                <c:pt idx="1">
                  <c:v>0.15217391304347827</c:v>
                </c:pt>
                <c:pt idx="2">
                  <c:v>0.58695652173913049</c:v>
                </c:pt>
                <c:pt idx="3">
                  <c:v>0.13043478260869565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Лист2!$B$214</c:f>
              <c:strCache>
                <c:ptCount val="1"/>
                <c:pt idx="0">
                  <c:v>МСОШ №10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8.3014048531289908E-2"/>
                  <c:y val="-4.004004004004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951720115445338E-3"/>
                  <c:y val="-8.8551543669654637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7.8086871644704736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Лист2!$C$208:$F$209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Лист2!$C$214:$F$214</c:f>
              <c:numCache>
                <c:formatCode>0.00%</c:formatCode>
                <c:ptCount val="4"/>
                <c:pt idx="0">
                  <c:v>0.13953488372093023</c:v>
                </c:pt>
                <c:pt idx="1">
                  <c:v>0.34883720930232559</c:v>
                </c:pt>
                <c:pt idx="2">
                  <c:v>0.51162790697674421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Лист2!$B$215</c:f>
              <c:strCache>
                <c:ptCount val="1"/>
                <c:pt idx="0">
                  <c:v>г.Тейково</c:v>
                </c:pt>
              </c:strCache>
            </c:strRef>
          </c:tx>
          <c:dLbls>
            <c:dLbl>
              <c:idx val="0"/>
              <c:layout>
                <c:manualLayout>
                  <c:x val="-8.3014048531289908E-2"/>
                  <c:y val="-3.7547784004476918E-3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494252873563218E-2"/>
                  <c:y val="3.0279255633586414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085568326948577E-3"/>
                  <c:y val="-2.4024024024024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5716976819339024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Лист2!$C$208:$F$209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Лист2!$C$215:$F$215</c:f>
              <c:numCache>
                <c:formatCode>0.00%</c:formatCode>
                <c:ptCount val="4"/>
                <c:pt idx="0">
                  <c:v>0.1736842105263158</c:v>
                </c:pt>
                <c:pt idx="1">
                  <c:v>0.33157894736842103</c:v>
                </c:pt>
                <c:pt idx="2">
                  <c:v>0.44736842105263158</c:v>
                </c:pt>
                <c:pt idx="3">
                  <c:v>4.736842105263158E-2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695896"/>
        <c:axId val="378699032"/>
      </c:lineChart>
      <c:catAx>
        <c:axId val="3786958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699032"/>
        <c:crosses val="autoZero"/>
        <c:auto val="1"/>
        <c:lblAlgn val="ctr"/>
        <c:lblOffset val="100"/>
        <c:noMultiLvlLbl val="0"/>
      </c:catAx>
      <c:valAx>
        <c:axId val="378699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8695896"/>
        <c:crosses val="autoZero"/>
        <c:crossBetween val="between"/>
      </c:valAx>
      <c:spPr>
        <a:noFill/>
      </c:spPr>
    </c:plotArea>
    <c:legend>
      <c:legendPos val="t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80" b="1" i="0" u="none" strike="noStrike" baseline="0">
                <a:solidFill>
                  <a:srgbClr val="0000FF"/>
                </a:solidFill>
                <a:effectLst/>
              </a:rPr>
              <a:t>Итоги диагностической работы учащихся 1 классов </a:t>
            </a:r>
            <a:endParaRPr lang="ru-RU">
              <a:solidFill>
                <a:srgbClr val="0000FF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Лист2!$B$256</c:f>
              <c:strCache>
                <c:ptCount val="1"/>
                <c:pt idx="0">
                  <c:v>МСОШ №1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0"/>
                  <c:y val="2.7410670582476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839431262734787E-16"/>
                  <c:y val="-2.1536955457660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Лист2!$C$254:$M$255</c:f>
              <c:strCache>
                <c:ptCount val="11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15 - 16</c:v>
                </c:pt>
                <c:pt idx="9">
                  <c:v>8 - 14</c:v>
                </c:pt>
                <c:pt idx="10">
                  <c:v>7 и менее</c:v>
                </c:pt>
              </c:strCache>
            </c:strRef>
          </c:cat>
          <c:val>
            <c:numRef>
              <c:f>Лист2!$C$256:$M$256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Лист2!$B$257</c:f>
              <c:strCache>
                <c:ptCount val="1"/>
                <c:pt idx="0">
                  <c:v>МСОШ №2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2845215157354121E-3"/>
                  <c:y val="1.957905041605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1747430249632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Лист2!$C$254:$M$255</c:f>
              <c:strCache>
                <c:ptCount val="11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15 - 16</c:v>
                </c:pt>
                <c:pt idx="9">
                  <c:v>8 - 14</c:v>
                </c:pt>
                <c:pt idx="10">
                  <c:v>7 и менее</c:v>
                </c:pt>
              </c:strCache>
            </c:strRef>
          </c:cat>
          <c:val>
            <c:numRef>
              <c:f>Лист2!$C$257:$M$257</c:f>
              <c:numCache>
                <c:formatCode>0.00%</c:formatCode>
                <c:ptCount val="11"/>
                <c:pt idx="0">
                  <c:v>0.96</c:v>
                </c:pt>
                <c:pt idx="1">
                  <c:v>0.96</c:v>
                </c:pt>
                <c:pt idx="2">
                  <c:v>0.76</c:v>
                </c:pt>
                <c:pt idx="3">
                  <c:v>1</c:v>
                </c:pt>
                <c:pt idx="4">
                  <c:v>0.96</c:v>
                </c:pt>
                <c:pt idx="5">
                  <c:v>0.76</c:v>
                </c:pt>
                <c:pt idx="6">
                  <c:v>1</c:v>
                </c:pt>
                <c:pt idx="7">
                  <c:v>1</c:v>
                </c:pt>
                <c:pt idx="8">
                  <c:v>0.72</c:v>
                </c:pt>
                <c:pt idx="9">
                  <c:v>0.28000000000000003</c:v>
                </c:pt>
                <c:pt idx="1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Лист2!$B$258</c:f>
              <c:strCache>
                <c:ptCount val="1"/>
                <c:pt idx="0">
                  <c:v>Гимназия №3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Лист2!$C$254:$M$255</c:f>
              <c:strCache>
                <c:ptCount val="11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15 - 16</c:v>
                </c:pt>
                <c:pt idx="9">
                  <c:v>8 - 14</c:v>
                </c:pt>
                <c:pt idx="10">
                  <c:v>7 и менее</c:v>
                </c:pt>
              </c:strCache>
            </c:strRef>
          </c:cat>
          <c:val>
            <c:numRef>
              <c:f>Лист2!$C$258:$M$258</c:f>
              <c:numCache>
                <c:formatCode>0.00%</c:formatCode>
                <c:ptCount val="11"/>
                <c:pt idx="0">
                  <c:v>0.64</c:v>
                </c:pt>
                <c:pt idx="1">
                  <c:v>0.6</c:v>
                </c:pt>
                <c:pt idx="2">
                  <c:v>0.52</c:v>
                </c:pt>
                <c:pt idx="3">
                  <c:v>0.8</c:v>
                </c:pt>
                <c:pt idx="4">
                  <c:v>1</c:v>
                </c:pt>
                <c:pt idx="5">
                  <c:v>0.72</c:v>
                </c:pt>
                <c:pt idx="6">
                  <c:v>0.88</c:v>
                </c:pt>
                <c:pt idx="7">
                  <c:v>0.96</c:v>
                </c:pt>
                <c:pt idx="8">
                  <c:v>0.28000000000000003</c:v>
                </c:pt>
                <c:pt idx="9">
                  <c:v>0.72</c:v>
                </c:pt>
                <c:pt idx="1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Лист2!$B$259</c:f>
              <c:strCache>
                <c:ptCount val="1"/>
                <c:pt idx="0">
                  <c:v>МСОШ №4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1.2845215157354358E-3"/>
                  <c:y val="1.762114537444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3.9158100832109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8737151248164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747430249632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1.3705335291238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845215157355769E-3"/>
                  <c:y val="1.5663240332843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Лист2!$C$254:$M$255</c:f>
              <c:strCache>
                <c:ptCount val="11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15 - 16</c:v>
                </c:pt>
                <c:pt idx="9">
                  <c:v>8 - 14</c:v>
                </c:pt>
                <c:pt idx="10">
                  <c:v>7 и менее</c:v>
                </c:pt>
              </c:strCache>
            </c:strRef>
          </c:cat>
          <c:val>
            <c:numRef>
              <c:f>Лист2!$C$259:$M$259</c:f>
              <c:numCache>
                <c:formatCode>0.00%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0.93330000000000002</c:v>
                </c:pt>
                <c:pt idx="4">
                  <c:v>0.93330000000000002</c:v>
                </c:pt>
                <c:pt idx="5">
                  <c:v>0.66669999999999996</c:v>
                </c:pt>
                <c:pt idx="6">
                  <c:v>0.86670000000000003</c:v>
                </c:pt>
                <c:pt idx="7">
                  <c:v>1</c:v>
                </c:pt>
                <c:pt idx="8">
                  <c:v>0.73329999999999995</c:v>
                </c:pt>
                <c:pt idx="9">
                  <c:v>0.26669999999999999</c:v>
                </c:pt>
                <c:pt idx="10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Лист2!$B$260</c:f>
              <c:strCache>
                <c:ptCount val="1"/>
                <c:pt idx="0">
                  <c:v>МСОШ №10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0"/>
                  <c:y val="1.7621145374449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Лист2!$C$254:$M$255</c:f>
              <c:strCache>
                <c:ptCount val="11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15 - 16</c:v>
                </c:pt>
                <c:pt idx="9">
                  <c:v>8 - 14</c:v>
                </c:pt>
                <c:pt idx="10">
                  <c:v>7 и менее</c:v>
                </c:pt>
              </c:strCache>
            </c:strRef>
          </c:cat>
          <c:val>
            <c:numRef>
              <c:f>Лист2!$C$260:$M$260</c:f>
              <c:numCache>
                <c:formatCode>0.00%</c:formatCode>
                <c:ptCount val="11"/>
                <c:pt idx="0">
                  <c:v>0.64</c:v>
                </c:pt>
                <c:pt idx="1">
                  <c:v>0.72</c:v>
                </c:pt>
                <c:pt idx="2">
                  <c:v>0.8</c:v>
                </c:pt>
                <c:pt idx="3">
                  <c:v>1</c:v>
                </c:pt>
                <c:pt idx="4">
                  <c:v>0.92</c:v>
                </c:pt>
                <c:pt idx="5">
                  <c:v>0.8</c:v>
                </c:pt>
                <c:pt idx="6">
                  <c:v>0.88</c:v>
                </c:pt>
                <c:pt idx="7">
                  <c:v>1</c:v>
                </c:pt>
                <c:pt idx="8">
                  <c:v>0.72</c:v>
                </c:pt>
                <c:pt idx="9">
                  <c:v>0.28000000000000003</c:v>
                </c:pt>
                <c:pt idx="10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Лист2!$B$261</c:f>
              <c:strCache>
                <c:ptCount val="1"/>
                <c:pt idx="0">
                  <c:v>г.Тейково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0"/>
                  <c:y val="-1.79472555531559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741067058247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1747430249632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Лист2!$C$254:$M$255</c:f>
              <c:strCache>
                <c:ptCount val="11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15 - 16</c:v>
                </c:pt>
                <c:pt idx="9">
                  <c:v>8 - 14</c:v>
                </c:pt>
                <c:pt idx="10">
                  <c:v>7 и менее</c:v>
                </c:pt>
              </c:strCache>
            </c:strRef>
          </c:cat>
          <c:val>
            <c:numRef>
              <c:f>Лист2!$C$261:$M$261</c:f>
              <c:numCache>
                <c:formatCode>0.00%</c:formatCode>
                <c:ptCount val="11"/>
                <c:pt idx="0">
                  <c:v>0.81</c:v>
                </c:pt>
                <c:pt idx="1">
                  <c:v>0.82</c:v>
                </c:pt>
                <c:pt idx="2">
                  <c:v>0.72</c:v>
                </c:pt>
                <c:pt idx="3">
                  <c:v>0.94</c:v>
                </c:pt>
                <c:pt idx="4">
                  <c:v>0.95</c:v>
                </c:pt>
                <c:pt idx="5">
                  <c:v>0.67</c:v>
                </c:pt>
                <c:pt idx="6">
                  <c:v>0.82</c:v>
                </c:pt>
                <c:pt idx="7">
                  <c:v>0.89</c:v>
                </c:pt>
                <c:pt idx="8">
                  <c:v>0.54</c:v>
                </c:pt>
                <c:pt idx="9">
                  <c:v>0.36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378701384"/>
        <c:axId val="378697464"/>
      </c:lineChart>
      <c:catAx>
        <c:axId val="37870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697464"/>
        <c:crosses val="autoZero"/>
        <c:auto val="1"/>
        <c:lblAlgn val="ctr"/>
        <c:lblOffset val="100"/>
        <c:noMultiLvlLbl val="0"/>
      </c:catAx>
      <c:valAx>
        <c:axId val="37869746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70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rgbClr val="0000FF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rgbClr val="0000FF"/>
                </a:solidFill>
              </a:rPr>
              <a:t>Итоги диагностической работы учащихся 2 классов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rgbClr val="0000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Лист2!$B$300</c:f>
              <c:strCache>
                <c:ptCount val="1"/>
                <c:pt idx="0">
                  <c:v>МСОШ №1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9.4287992529984126E-17"/>
                  <c:y val="1.3847675568743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1.3847675568743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Лист2!$C$298:$L$299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14 - 15</c:v>
                </c:pt>
                <c:pt idx="8">
                  <c:v>8 - 13</c:v>
                </c:pt>
                <c:pt idx="9">
                  <c:v>7 и менее</c:v>
                </c:pt>
              </c:strCache>
            </c:strRef>
          </c:cat>
          <c:val>
            <c:numRef>
              <c:f>Лист2!$C$300:$L$300</c:f>
              <c:numCache>
                <c:formatCode>0.00%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0.86670000000000003</c:v>
                </c:pt>
                <c:pt idx="3">
                  <c:v>0.93330000000000002</c:v>
                </c:pt>
                <c:pt idx="4">
                  <c:v>1</c:v>
                </c:pt>
                <c:pt idx="5">
                  <c:v>0.93330000000000002</c:v>
                </c:pt>
                <c:pt idx="6">
                  <c:v>1</c:v>
                </c:pt>
                <c:pt idx="7">
                  <c:v>0.93330000000000002</c:v>
                </c:pt>
                <c:pt idx="8">
                  <c:v>0</c:v>
                </c:pt>
                <c:pt idx="9">
                  <c:v>6.6699999999999995E-2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Лист2!$B$301</c:f>
              <c:strCache>
                <c:ptCount val="1"/>
                <c:pt idx="0">
                  <c:v>МСОШ №2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1.2857602057216328E-3"/>
                  <c:y val="2.3738872403560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857602057216328E-3"/>
                  <c:y val="-7.91295746785364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4287992529984126E-17"/>
                  <c:y val="-1.5825914935707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857598505996825E-16"/>
                  <c:y val="1.1869436201780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Лист2!$C$298:$L$299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14 - 15</c:v>
                </c:pt>
                <c:pt idx="8">
                  <c:v>8 - 13</c:v>
                </c:pt>
                <c:pt idx="9">
                  <c:v>7 и менее</c:v>
                </c:pt>
              </c:strCache>
            </c:strRef>
          </c:cat>
          <c:val>
            <c:numRef>
              <c:f>Лист2!$C$301:$L$301</c:f>
              <c:numCache>
                <c:formatCode>0.00%</c:formatCode>
                <c:ptCount val="10"/>
                <c:pt idx="0">
                  <c:v>1</c:v>
                </c:pt>
                <c:pt idx="1">
                  <c:v>0.9667</c:v>
                </c:pt>
                <c:pt idx="2">
                  <c:v>0.6</c:v>
                </c:pt>
                <c:pt idx="3">
                  <c:v>0.93330000000000002</c:v>
                </c:pt>
                <c:pt idx="4">
                  <c:v>0.86670000000000003</c:v>
                </c:pt>
                <c:pt idx="5">
                  <c:v>1</c:v>
                </c:pt>
                <c:pt idx="6">
                  <c:v>0.86670000000000003</c:v>
                </c:pt>
                <c:pt idx="7">
                  <c:v>0.8</c:v>
                </c:pt>
                <c:pt idx="8">
                  <c:v>0</c:v>
                </c:pt>
                <c:pt idx="9">
                  <c:v>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Лист2!$B$302</c:f>
              <c:strCache>
                <c:ptCount val="1"/>
                <c:pt idx="0">
                  <c:v>Гимназия №3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Лист2!$C$298:$L$299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14 - 15</c:v>
                </c:pt>
                <c:pt idx="8">
                  <c:v>8 - 13</c:v>
                </c:pt>
                <c:pt idx="9">
                  <c:v>7 и менее</c:v>
                </c:pt>
              </c:strCache>
            </c:strRef>
          </c:cat>
          <c:val>
            <c:numRef>
              <c:f>Лист2!$C$302:$L$302</c:f>
              <c:numCache>
                <c:formatCode>0.00%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0.7</c:v>
                </c:pt>
                <c:pt idx="3">
                  <c:v>0.75</c:v>
                </c:pt>
                <c:pt idx="4">
                  <c:v>0.8</c:v>
                </c:pt>
                <c:pt idx="5">
                  <c:v>1</c:v>
                </c:pt>
                <c:pt idx="6">
                  <c:v>0.95</c:v>
                </c:pt>
                <c:pt idx="7">
                  <c:v>0.6</c:v>
                </c:pt>
                <c:pt idx="8">
                  <c:v>0</c:v>
                </c:pt>
                <c:pt idx="9">
                  <c:v>0.4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Лист2!$B$303</c:f>
              <c:strCache>
                <c:ptCount val="1"/>
                <c:pt idx="0">
                  <c:v>МСОШ №4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0"/>
                  <c:y val="-2.7695351137487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Лист2!$C$298:$L$299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14 - 15</c:v>
                </c:pt>
                <c:pt idx="8">
                  <c:v>8 - 13</c:v>
                </c:pt>
                <c:pt idx="9">
                  <c:v>7 и менее</c:v>
                </c:pt>
              </c:strCache>
            </c:strRef>
          </c:cat>
          <c:val>
            <c:numRef>
              <c:f>Лист2!$C$303:$L$303</c:f>
              <c:numCache>
                <c:formatCode>0.00%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0.26669999999999999</c:v>
                </c:pt>
                <c:pt idx="3">
                  <c:v>1</c:v>
                </c:pt>
                <c:pt idx="4">
                  <c:v>0.8</c:v>
                </c:pt>
                <c:pt idx="5">
                  <c:v>1</c:v>
                </c:pt>
                <c:pt idx="6">
                  <c:v>0.66669999999999996</c:v>
                </c:pt>
                <c:pt idx="7">
                  <c:v>0.66669999999999996</c:v>
                </c:pt>
                <c:pt idx="8">
                  <c:v>0</c:v>
                </c:pt>
                <c:pt idx="9">
                  <c:v>0.33329999999999999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Лист2!$B$304</c:f>
              <c:strCache>
                <c:ptCount val="1"/>
                <c:pt idx="0">
                  <c:v>МСОШ №10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Лист2!$C$298:$L$299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14 - 15</c:v>
                </c:pt>
                <c:pt idx="8">
                  <c:v>8 - 13</c:v>
                </c:pt>
                <c:pt idx="9">
                  <c:v>7 и менее</c:v>
                </c:pt>
              </c:strCache>
            </c:strRef>
          </c:cat>
          <c:val>
            <c:numRef>
              <c:f>Лист2!$C$304:$L$304</c:f>
              <c:numCache>
                <c:formatCode>0.00%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0.95</c:v>
                </c:pt>
                <c:pt idx="3">
                  <c:v>1</c:v>
                </c:pt>
                <c:pt idx="4">
                  <c:v>0.8</c:v>
                </c:pt>
                <c:pt idx="5">
                  <c:v>1</c:v>
                </c:pt>
                <c:pt idx="6">
                  <c:v>1</c:v>
                </c:pt>
                <c:pt idx="7">
                  <c:v>0.95</c:v>
                </c:pt>
                <c:pt idx="8">
                  <c:v>0</c:v>
                </c:pt>
                <c:pt idx="9">
                  <c:v>0.05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Лист2!$B$305</c:f>
              <c:strCache>
                <c:ptCount val="1"/>
                <c:pt idx="0">
                  <c:v>г.Тейково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1.2857602057216328E-3"/>
                  <c:y val="1.5825914935707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857602057216328E-3"/>
                  <c:y val="7.91295746785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857602057216801E-3"/>
                  <c:y val="1.5825914935707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8857598505996825E-16"/>
                  <c:y val="-7.912957467853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Лист2!$C$298:$L$299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14 - 15</c:v>
                </c:pt>
                <c:pt idx="8">
                  <c:v>8 - 13</c:v>
                </c:pt>
                <c:pt idx="9">
                  <c:v>7 и менее</c:v>
                </c:pt>
              </c:strCache>
            </c:strRef>
          </c:cat>
          <c:val>
            <c:numRef>
              <c:f>Лист2!$C$305:$L$305</c:f>
              <c:numCache>
                <c:formatCode>0.00%</c:formatCode>
                <c:ptCount val="10"/>
                <c:pt idx="0">
                  <c:v>1</c:v>
                </c:pt>
                <c:pt idx="1">
                  <c:v>0.99</c:v>
                </c:pt>
                <c:pt idx="2">
                  <c:v>0.68</c:v>
                </c:pt>
                <c:pt idx="3">
                  <c:v>0.92</c:v>
                </c:pt>
                <c:pt idx="4">
                  <c:v>0.85</c:v>
                </c:pt>
                <c:pt idx="5">
                  <c:v>0.85</c:v>
                </c:pt>
                <c:pt idx="6">
                  <c:v>0.9</c:v>
                </c:pt>
                <c:pt idx="7">
                  <c:v>0.79</c:v>
                </c:pt>
                <c:pt idx="8">
                  <c:v>0</c:v>
                </c:pt>
                <c:pt idx="9">
                  <c:v>0.21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378698640"/>
        <c:axId val="348066720"/>
      </c:lineChart>
      <c:catAx>
        <c:axId val="37869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8066720"/>
        <c:crosses val="autoZero"/>
        <c:auto val="1"/>
        <c:lblAlgn val="ctr"/>
        <c:lblOffset val="100"/>
        <c:noMultiLvlLbl val="0"/>
      </c:catAx>
      <c:valAx>
        <c:axId val="3480667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69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5EB8773-2DA9-46D5-8F3B-E91BAFBD0FB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76</TotalTime>
  <Pages>15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 ОО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Тейково Гор ОО</dc:creator>
  <cp:lastModifiedBy>Andrey</cp:lastModifiedBy>
  <cp:revision>13</cp:revision>
  <cp:lastPrinted>2013-05-29T10:14:00Z</cp:lastPrinted>
  <dcterms:created xsi:type="dcterms:W3CDTF">2013-05-29T05:29:00Z</dcterms:created>
  <dcterms:modified xsi:type="dcterms:W3CDTF">2013-06-03T12:12:00Z</dcterms:modified>
</cp:coreProperties>
</file>